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71DF" w:rsidRPr="00963AAA" w:rsidRDefault="00A05031">
      <w:pPr>
        <w:rPr>
          <w:rFonts w:ascii="Times New Roman" w:hAnsi="Times New Roman" w:cs="Times New Roman"/>
          <w:b/>
          <w:sz w:val="28"/>
          <w:szCs w:val="28"/>
        </w:rPr>
      </w:pPr>
      <w:r w:rsidRPr="00963AAA">
        <w:rPr>
          <w:rFonts w:ascii="Times New Roman" w:hAnsi="Times New Roman" w:cs="Times New Roman"/>
          <w:b/>
          <w:sz w:val="28"/>
          <w:szCs w:val="28"/>
        </w:rPr>
        <w:t>MỤC TIÊU CHUNG: (THEO LUẬT GIÁO DỤC ĐẠI HỌC 2012)</w:t>
      </w:r>
    </w:p>
    <w:p w:rsidR="00A05031" w:rsidRDefault="00A05031" w:rsidP="00A05031">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Đào tạo nhân lực có chất lượng, nâng cao dân trí, bồi dưỡng nhân tài, nghiên cứu khoa học công nghệ tạo ra tri thức, sản phẩm mới, phục vụ yêu cầu phát triển kinh tế xã hội, bảo đảm quốc phòng, an ninh và hội nhập quốc tế.</w:t>
      </w:r>
    </w:p>
    <w:p w:rsidR="00A05031" w:rsidRDefault="00A05031" w:rsidP="00A05031">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 thích nghi với môi trường làm việc, có ý thức phục vụ nhân dân.</w:t>
      </w:r>
    </w:p>
    <w:p w:rsidR="002E35F3" w:rsidRPr="00963AAA" w:rsidRDefault="00A05031" w:rsidP="00A05031">
      <w:pPr>
        <w:jc w:val="both"/>
        <w:rPr>
          <w:rFonts w:ascii="Times New Roman" w:hAnsi="Times New Roman" w:cs="Times New Roman"/>
          <w:b/>
          <w:sz w:val="28"/>
          <w:szCs w:val="28"/>
        </w:rPr>
      </w:pPr>
      <w:r w:rsidRPr="00963AAA">
        <w:rPr>
          <w:rFonts w:ascii="Times New Roman" w:hAnsi="Times New Roman" w:cs="Times New Roman"/>
          <w:b/>
          <w:sz w:val="28"/>
          <w:szCs w:val="28"/>
        </w:rPr>
        <w:t xml:space="preserve">MỤC TIÊU CỤ THỂ ( </w:t>
      </w:r>
      <w:r w:rsidR="00963AAA" w:rsidRPr="00963AAA">
        <w:rPr>
          <w:rFonts w:ascii="Times New Roman" w:hAnsi="Times New Roman" w:cs="Times New Roman"/>
          <w:b/>
          <w:sz w:val="28"/>
          <w:szCs w:val="28"/>
        </w:rPr>
        <w:t xml:space="preserve">THEO </w:t>
      </w:r>
      <w:r w:rsidRPr="00963AAA">
        <w:rPr>
          <w:rFonts w:ascii="Times New Roman" w:hAnsi="Times New Roman" w:cs="Times New Roman"/>
          <w:b/>
          <w:sz w:val="28"/>
          <w:szCs w:val="28"/>
        </w:rPr>
        <w:t>KHUNG TRÌNH ĐỘ QUỐC GIA VIỆT NAM)</w:t>
      </w:r>
    </w:p>
    <w:p w:rsidR="002E35F3" w:rsidRDefault="002E35F3" w:rsidP="002E35F3">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Có kiến thức cơ bản về toán học, khoa học tự nhiên, đáp ứng cho việc tiếp thu các kiến thức giáo dục chuyên nghiệp và khả năng học tập ở trình độ cao hơn.</w:t>
      </w:r>
      <w:r w:rsidR="00051808">
        <w:rPr>
          <w:rFonts w:ascii="Times New Roman" w:hAnsi="Times New Roman" w:cs="Times New Roman"/>
          <w:sz w:val="28"/>
          <w:szCs w:val="28"/>
        </w:rPr>
        <w:t xml:space="preserve"> </w:t>
      </w:r>
      <w:r w:rsidR="00051808" w:rsidRPr="00A97F88">
        <w:rPr>
          <w:rFonts w:ascii="Times New Roman" w:hAnsi="Times New Roman" w:cs="Times New Roman"/>
          <w:color w:val="FF0000"/>
          <w:sz w:val="28"/>
          <w:szCs w:val="28"/>
        </w:rPr>
        <w:t>(MT1)</w:t>
      </w:r>
    </w:p>
    <w:p w:rsidR="00A05031" w:rsidRDefault="002E35F3" w:rsidP="002E35F3">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Có kiến thức thực tế, kiến thức về chuyên ngành công nghệ chế tạo máy. Có đủ năng lực giải quyết những công việc, vấn đề liên quan đến thiết kế, chế tạo các sản phẩm phục vụ cho hệ thống sản xuất công nghiệp.</w:t>
      </w:r>
      <w:r w:rsidR="00051808">
        <w:rPr>
          <w:rFonts w:ascii="Times New Roman" w:hAnsi="Times New Roman" w:cs="Times New Roman"/>
          <w:sz w:val="28"/>
          <w:szCs w:val="28"/>
        </w:rPr>
        <w:t xml:space="preserve"> </w:t>
      </w:r>
      <w:r w:rsidR="00051808" w:rsidRPr="00A97F88">
        <w:rPr>
          <w:rFonts w:ascii="Times New Roman" w:hAnsi="Times New Roman" w:cs="Times New Roman"/>
          <w:color w:val="FF0000"/>
          <w:sz w:val="28"/>
          <w:szCs w:val="28"/>
        </w:rPr>
        <w:t>(MT2)</w:t>
      </w:r>
    </w:p>
    <w:p w:rsidR="00963AAA" w:rsidRPr="00963AAA" w:rsidRDefault="00963AAA" w:rsidP="00963AAA">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Có kỹ năng cá nhân, nghề nghiệp, giao tiếp, làm việc nhóm, đủ để làm việc trong môi trường làm việc liên ngành, đa văn hóa, đa quốc gia.</w:t>
      </w:r>
      <w:r w:rsidR="00051808">
        <w:rPr>
          <w:rFonts w:ascii="Times New Roman" w:hAnsi="Times New Roman" w:cs="Times New Roman"/>
          <w:sz w:val="28"/>
          <w:szCs w:val="28"/>
        </w:rPr>
        <w:t xml:space="preserve"> </w:t>
      </w:r>
      <w:r w:rsidR="00051808" w:rsidRPr="00A97F88">
        <w:rPr>
          <w:rFonts w:ascii="Times New Roman" w:hAnsi="Times New Roman" w:cs="Times New Roman"/>
          <w:color w:val="FF0000"/>
          <w:sz w:val="28"/>
          <w:szCs w:val="28"/>
        </w:rPr>
        <w:t>(MT3)</w:t>
      </w:r>
    </w:p>
    <w:p w:rsidR="00963AAA" w:rsidRDefault="00963AAA" w:rsidP="00963AAA">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Có hiểu biết về chính trị, văn hóa, xã hội, pháp luật, công nghệ thông tin phù hợp với chuyên ngành được đào tạo.</w:t>
      </w:r>
      <w:r w:rsidR="00051808">
        <w:rPr>
          <w:rFonts w:ascii="Times New Roman" w:hAnsi="Times New Roman" w:cs="Times New Roman"/>
          <w:sz w:val="28"/>
          <w:szCs w:val="28"/>
        </w:rPr>
        <w:t xml:space="preserve"> </w:t>
      </w:r>
      <w:r w:rsidR="00051808" w:rsidRPr="00A97F88">
        <w:rPr>
          <w:rFonts w:ascii="Times New Roman" w:hAnsi="Times New Roman" w:cs="Times New Roman"/>
          <w:color w:val="FF0000"/>
          <w:sz w:val="28"/>
          <w:szCs w:val="28"/>
        </w:rPr>
        <w:t>(MT4)</w:t>
      </w:r>
    </w:p>
    <w:p w:rsidR="00963AAA" w:rsidRPr="000020FA" w:rsidRDefault="000020FA" w:rsidP="000020FA">
      <w:pPr>
        <w:jc w:val="both"/>
        <w:rPr>
          <w:rFonts w:ascii="Times New Roman" w:hAnsi="Times New Roman" w:cs="Times New Roman"/>
          <w:b/>
          <w:sz w:val="28"/>
          <w:szCs w:val="28"/>
        </w:rPr>
      </w:pPr>
      <w:r w:rsidRPr="000020FA">
        <w:rPr>
          <w:rFonts w:ascii="Times New Roman" w:hAnsi="Times New Roman" w:cs="Times New Roman"/>
          <w:b/>
          <w:sz w:val="28"/>
          <w:szCs w:val="28"/>
        </w:rPr>
        <w:t>QUAN HỆ GIỮA CHUẨN ĐẦU RA THEO ABET VÀ MỤC TIÊU ĐÀO TẠO CỤ THỂ</w:t>
      </w:r>
    </w:p>
    <w:tbl>
      <w:tblPr>
        <w:tblStyle w:val="TableGrid"/>
        <w:tblW w:w="0" w:type="auto"/>
        <w:tblLook w:val="04A0" w:firstRow="1" w:lastRow="0" w:firstColumn="1" w:lastColumn="0" w:noHBand="0" w:noVBand="1"/>
      </w:tblPr>
      <w:tblGrid>
        <w:gridCol w:w="590"/>
        <w:gridCol w:w="5614"/>
        <w:gridCol w:w="850"/>
        <w:gridCol w:w="851"/>
        <w:gridCol w:w="850"/>
        <w:gridCol w:w="821"/>
      </w:tblGrid>
      <w:tr w:rsidR="000020FA" w:rsidTr="000020FA">
        <w:tc>
          <w:tcPr>
            <w:tcW w:w="590" w:type="dxa"/>
            <w:vMerge w:val="restart"/>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TT</w:t>
            </w:r>
          </w:p>
        </w:tc>
        <w:tc>
          <w:tcPr>
            <w:tcW w:w="5614" w:type="dxa"/>
            <w:vMerge w:val="restart"/>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Chuẩn đầu ra theo ABET</w:t>
            </w:r>
          </w:p>
        </w:tc>
        <w:tc>
          <w:tcPr>
            <w:tcW w:w="3372" w:type="dxa"/>
            <w:gridSpan w:val="4"/>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Mục tiêu đào tạo cụ thể</w:t>
            </w:r>
          </w:p>
        </w:tc>
      </w:tr>
      <w:tr w:rsidR="000020FA" w:rsidTr="000020FA">
        <w:tc>
          <w:tcPr>
            <w:tcW w:w="590" w:type="dxa"/>
            <w:vMerge/>
          </w:tcPr>
          <w:p w:rsidR="000020FA" w:rsidRPr="000020FA" w:rsidRDefault="000020FA" w:rsidP="000020FA">
            <w:pPr>
              <w:jc w:val="center"/>
              <w:rPr>
                <w:rFonts w:ascii="Times New Roman" w:hAnsi="Times New Roman" w:cs="Times New Roman"/>
                <w:b/>
                <w:sz w:val="28"/>
                <w:szCs w:val="28"/>
              </w:rPr>
            </w:pPr>
          </w:p>
        </w:tc>
        <w:tc>
          <w:tcPr>
            <w:tcW w:w="5614" w:type="dxa"/>
            <w:vMerge/>
          </w:tcPr>
          <w:p w:rsidR="000020FA" w:rsidRPr="000020FA" w:rsidRDefault="000020FA" w:rsidP="000020FA">
            <w:pPr>
              <w:jc w:val="both"/>
              <w:rPr>
                <w:rFonts w:ascii="Times New Roman" w:hAnsi="Times New Roman" w:cs="Times New Roman"/>
                <w:b/>
                <w:sz w:val="28"/>
                <w:szCs w:val="28"/>
              </w:rPr>
            </w:pPr>
          </w:p>
        </w:tc>
        <w:tc>
          <w:tcPr>
            <w:tcW w:w="850" w:type="dxa"/>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MT1</w:t>
            </w:r>
          </w:p>
        </w:tc>
        <w:tc>
          <w:tcPr>
            <w:tcW w:w="851" w:type="dxa"/>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MT2</w:t>
            </w:r>
          </w:p>
        </w:tc>
        <w:tc>
          <w:tcPr>
            <w:tcW w:w="850" w:type="dxa"/>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MT3</w:t>
            </w:r>
          </w:p>
        </w:tc>
        <w:tc>
          <w:tcPr>
            <w:tcW w:w="821" w:type="dxa"/>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MT4</w:t>
            </w: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a</w:t>
            </w:r>
          </w:p>
        </w:tc>
        <w:tc>
          <w:tcPr>
            <w:tcW w:w="5614" w:type="dxa"/>
          </w:tcPr>
          <w:p w:rsidR="000020FA" w:rsidRDefault="000020FA" w:rsidP="000020FA">
            <w:pPr>
              <w:jc w:val="both"/>
              <w:rPr>
                <w:rFonts w:ascii="Times New Roman" w:hAnsi="Times New Roman" w:cs="Times New Roman"/>
                <w:color w:val="000000" w:themeColor="text1"/>
                <w:sz w:val="28"/>
                <w:szCs w:val="28"/>
                <w14:textOutline w14:w="0" w14:cap="flat" w14:cmpd="sng" w14:algn="ctr">
                  <w14:noFill/>
                  <w14:prstDash w14:val="solid"/>
                  <w14:round/>
                </w14:textOutline>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Khả năng áp dụng kiến thức, kỹ thuật, kỹ năng, và các công cụ hiện đạ</w:t>
            </w:r>
            <w:r>
              <w:rPr>
                <w:rFonts w:ascii="Times New Roman" w:hAnsi="Times New Roman" w:cs="Times New Roman"/>
                <w:color w:val="000000" w:themeColor="text1"/>
                <w:sz w:val="28"/>
                <w:szCs w:val="28"/>
                <w:lang w:val="vi-VN"/>
                <w14:textOutline w14:w="0" w14:cap="flat" w14:cmpd="sng" w14:algn="ctr">
                  <w14:noFill/>
                  <w14:prstDash w14:val="solid"/>
                  <w14:round/>
                </w14:textOutline>
              </w:rPr>
              <w:t>i</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 của môn học</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đối với các hoạt động công nghệ kỹ thuậ</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t trong </w:t>
            </w:r>
            <w:r>
              <w:rPr>
                <w:rFonts w:ascii="Times New Roman" w:hAnsi="Times New Roman" w:cs="Times New Roman"/>
                <w:color w:val="000000" w:themeColor="text1"/>
                <w:sz w:val="28"/>
                <w:szCs w:val="28"/>
                <w14:textOutline w14:w="0" w14:cap="flat" w14:cmpd="sng" w14:algn="ctr">
                  <w14:noFill/>
                  <w14:prstDash w14:val="solid"/>
                  <w14:round/>
                </w14:textOutline>
              </w:rPr>
              <w:t>một phạm vi</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hẹp</w:t>
            </w:r>
            <w:r>
              <w:rPr>
                <w:rFonts w:ascii="Times New Roman" w:hAnsi="Times New Roman" w:cs="Times New Roman"/>
                <w:color w:val="000000" w:themeColor="text1"/>
                <w:sz w:val="28"/>
                <w:szCs w:val="28"/>
                <w14:textOutline w14:w="0" w14:cap="flat" w14:cmpd="sng" w14:algn="ctr">
                  <w14:noFill/>
                  <w14:prstDash w14:val="solid"/>
                  <w14:round/>
                </w14:textOutline>
              </w:rPr>
              <w:t>.</w:t>
            </w:r>
          </w:p>
          <w:p w:rsidR="000020FA" w:rsidRDefault="000020FA" w:rsidP="000020FA">
            <w:pPr>
              <w:jc w:val="both"/>
              <w:rPr>
                <w:rFonts w:ascii="Times New Roman" w:hAnsi="Times New Roman" w:cs="Times New Roman"/>
                <w:sz w:val="28"/>
                <w:szCs w:val="28"/>
              </w:rPr>
            </w:pP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0020FA" w:rsidP="00051808">
            <w:pPr>
              <w:jc w:val="center"/>
              <w:rPr>
                <w:rFonts w:ascii="Times New Roman" w:hAnsi="Times New Roman" w:cs="Times New Roman"/>
                <w:sz w:val="28"/>
                <w:szCs w:val="28"/>
              </w:rPr>
            </w:pP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b</w:t>
            </w:r>
          </w:p>
        </w:tc>
        <w:tc>
          <w:tcPr>
            <w:tcW w:w="5614" w:type="dxa"/>
          </w:tcPr>
          <w:p w:rsidR="000020FA" w:rsidRDefault="000020FA" w:rsidP="000020FA">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Khả năng áp dụng kiến thức về toán học, khoa học, kỹ thuật và công nghệ</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đối với</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các vấn đề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lastRenderedPageBreak/>
              <w:t xml:space="preserve">công nghệ kỹ thuật đòi hỏi phải áp dụng </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một cách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giới hạn các nguyên tắc nhưng có</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nhiều kiến thức thực tiễn</w:t>
            </w:r>
            <w:r>
              <w:rPr>
                <w:rFonts w:ascii="Times New Roman" w:hAnsi="Times New Roman" w:cs="Times New Roman"/>
                <w:color w:val="000000" w:themeColor="text1"/>
                <w:sz w:val="28"/>
                <w:szCs w:val="28"/>
                <w14:textOutline w14:w="0" w14:cap="flat" w14:cmpd="sng" w14:algn="ctr">
                  <w14:noFill/>
                  <w14:prstDash w14:val="solid"/>
                  <w14:round/>
                </w14:textOutline>
              </w:rPr>
              <w:t>.</w:t>
            </w: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lastRenderedPageBreak/>
              <w:t>X</w:t>
            </w: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0020FA" w:rsidP="00051808">
            <w:pPr>
              <w:jc w:val="center"/>
              <w:rPr>
                <w:rFonts w:ascii="Times New Roman" w:hAnsi="Times New Roman" w:cs="Times New Roman"/>
                <w:sz w:val="28"/>
                <w:szCs w:val="28"/>
              </w:rPr>
            </w:pP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lastRenderedPageBreak/>
              <w:t>c</w:t>
            </w:r>
          </w:p>
        </w:tc>
        <w:tc>
          <w:tcPr>
            <w:tcW w:w="5614" w:type="dxa"/>
          </w:tcPr>
          <w:p w:rsidR="000020FA" w:rsidRDefault="000020FA" w:rsidP="000020FA">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Khả</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năng thực hiện</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việc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kiể</w:t>
            </w:r>
            <w:r>
              <w:rPr>
                <w:rFonts w:ascii="Times New Roman" w:hAnsi="Times New Roman" w:cs="Times New Roman"/>
                <w:color w:val="000000" w:themeColor="text1"/>
                <w:sz w:val="28"/>
                <w:szCs w:val="28"/>
                <w:lang w:val="vi-VN"/>
                <w14:textOutline w14:w="0" w14:cap="flat" w14:cmpd="sng" w14:algn="ctr">
                  <w14:noFill/>
                  <w14:prstDash w14:val="solid"/>
                  <w14:round/>
                </w14:textOutline>
              </w:rPr>
              <w:t>m tra,</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đo lường tiêu chuẩ</w:t>
            </w:r>
            <w:r>
              <w:rPr>
                <w:rFonts w:ascii="Times New Roman" w:hAnsi="Times New Roman" w:cs="Times New Roman"/>
                <w:color w:val="000000" w:themeColor="text1"/>
                <w:sz w:val="28"/>
                <w:szCs w:val="28"/>
                <w:lang w:val="vi-VN"/>
                <w14:textOutline w14:w="0" w14:cap="flat" w14:cmpd="sng" w14:algn="ctr">
                  <w14:noFill/>
                  <w14:prstDash w14:val="solid"/>
                  <w14:round/>
                </w14:textOutline>
              </w:rPr>
              <w:t>n</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và tiế</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n hành, phân tích,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diễn giải các thí nghiệm</w:t>
            </w:r>
            <w:r>
              <w:rPr>
                <w:rFonts w:ascii="Times New Roman" w:hAnsi="Times New Roman" w:cs="Times New Roman"/>
                <w:color w:val="000000" w:themeColor="text1"/>
                <w:sz w:val="28"/>
                <w:szCs w:val="28"/>
                <w14:textOutline w14:w="0" w14:cap="flat" w14:cmpd="sng" w14:algn="ctr">
                  <w14:noFill/>
                  <w14:prstDash w14:val="solid"/>
                  <w14:round/>
                </w14:textOutline>
              </w:rPr>
              <w:t>.</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d</w:t>
            </w:r>
          </w:p>
        </w:tc>
        <w:tc>
          <w:tcPr>
            <w:tcW w:w="5614" w:type="dxa"/>
          </w:tcPr>
          <w:p w:rsidR="000020FA" w:rsidRDefault="000020FA" w:rsidP="000020FA">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Khả năng hoạt động hiệu quả như mộ</w:t>
            </w:r>
            <w:r>
              <w:rPr>
                <w:rFonts w:ascii="Times New Roman" w:hAnsi="Times New Roman" w:cs="Times New Roman"/>
                <w:color w:val="000000" w:themeColor="text1"/>
                <w:sz w:val="28"/>
                <w:szCs w:val="28"/>
                <w:lang w:val="vi-VN"/>
                <w14:textOutline w14:w="0" w14:cap="flat" w14:cmpd="sng" w14:algn="ctr">
                  <w14:noFill/>
                  <w14:prstDash w14:val="solid"/>
                  <w14:round/>
                </w14:textOutline>
              </w:rPr>
              <w:t>t thành viên trong</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nhóm kỹ thuật</w:t>
            </w:r>
            <w:r>
              <w:rPr>
                <w:rFonts w:ascii="Times New Roman" w:hAnsi="Times New Roman" w:cs="Times New Roman"/>
                <w:color w:val="000000" w:themeColor="text1"/>
                <w:sz w:val="28"/>
                <w:szCs w:val="28"/>
                <w14:textOutline w14:w="0" w14:cap="flat" w14:cmpd="sng" w14:algn="ctr">
                  <w14:noFill/>
                  <w14:prstDash w14:val="solid"/>
                  <w14:round/>
                </w14:textOutline>
              </w:rPr>
              <w:t>.</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020FA" w:rsidP="00051808">
            <w:pPr>
              <w:jc w:val="center"/>
              <w:rPr>
                <w:rFonts w:ascii="Times New Roman" w:hAnsi="Times New Roman" w:cs="Times New Roman"/>
                <w:sz w:val="28"/>
                <w:szCs w:val="28"/>
              </w:rPr>
            </w:pP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e</w:t>
            </w:r>
          </w:p>
        </w:tc>
        <w:tc>
          <w:tcPr>
            <w:tcW w:w="5614" w:type="dxa"/>
          </w:tcPr>
          <w:p w:rsidR="000020FA" w:rsidRDefault="000020FA" w:rsidP="000020FA">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Khả năng xác định, phân tích và giải quyết các vấn đề công nghệ kỹ thuậ</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t trong </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một </w:t>
            </w:r>
            <w:r>
              <w:rPr>
                <w:rFonts w:ascii="Times New Roman" w:hAnsi="Times New Roman" w:cs="Times New Roman"/>
                <w:color w:val="000000" w:themeColor="text1"/>
                <w:sz w:val="28"/>
                <w:szCs w:val="28"/>
                <w:lang w:val="vi-VN"/>
                <w14:textOutline w14:w="0" w14:cap="flat" w14:cmpd="sng" w14:algn="ctr">
                  <w14:noFill/>
                  <w14:prstDash w14:val="solid"/>
                  <w14:round/>
                </w14:textOutline>
              </w:rPr>
              <w:t>phạm vi hẹp.</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0020FA" w:rsidP="00051808">
            <w:pPr>
              <w:jc w:val="center"/>
              <w:rPr>
                <w:rFonts w:ascii="Times New Roman" w:hAnsi="Times New Roman" w:cs="Times New Roman"/>
                <w:sz w:val="28"/>
                <w:szCs w:val="28"/>
              </w:rPr>
            </w:pP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f</w:t>
            </w:r>
          </w:p>
        </w:tc>
        <w:tc>
          <w:tcPr>
            <w:tcW w:w="5614" w:type="dxa"/>
          </w:tcPr>
          <w:p w:rsidR="000020FA" w:rsidRDefault="000020FA" w:rsidP="000020FA">
            <w:pPr>
              <w:jc w:val="both"/>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 xml:space="preserve">Khả năng áp dụng </w:t>
            </w:r>
            <w:r>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giao tiếp</w:t>
            </w:r>
            <w:r>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 xml:space="preserve"> bằng văn bản, thuyết trình</w:t>
            </w:r>
            <w:r w:rsidRPr="009D246E">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 xml:space="preserve"> và đồ họa trong cả môi t</w:t>
            </w:r>
            <w:r>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rường kỹ thuật và phi kỹ thuật. Và khả năng xác định,</w:t>
            </w:r>
            <w:r w:rsidRPr="009D246E">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 xml:space="preserve"> sử dụng các tài liệu kỹ thuật phù hợp</w:t>
            </w:r>
            <w:r>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g</w:t>
            </w:r>
          </w:p>
        </w:tc>
        <w:tc>
          <w:tcPr>
            <w:tcW w:w="5614" w:type="dxa"/>
          </w:tcPr>
          <w:p w:rsidR="000020FA" w:rsidRDefault="000020FA" w:rsidP="000020FA">
            <w:pPr>
              <w:jc w:val="both"/>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Hiểu biết về sự</w:t>
            </w:r>
            <w:r w:rsidRPr="009D246E">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 xml:space="preserve"> cần thiết và khả năng tham gia vào việc tự định hướng tiếp tục phát triển nghề nghiệp</w:t>
            </w:r>
            <w:r>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020FA" w:rsidP="00051808">
            <w:pPr>
              <w:jc w:val="center"/>
              <w:rPr>
                <w:rFonts w:ascii="Times New Roman" w:hAnsi="Times New Roman" w:cs="Times New Roman"/>
                <w:sz w:val="28"/>
                <w:szCs w:val="28"/>
              </w:rPr>
            </w:pP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h</w:t>
            </w:r>
          </w:p>
        </w:tc>
        <w:tc>
          <w:tcPr>
            <w:tcW w:w="5614" w:type="dxa"/>
          </w:tcPr>
          <w:p w:rsidR="000020FA" w:rsidRDefault="000020FA" w:rsidP="000020FA">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Hiểu biết và cam kết giải quyết các trách nhiệ</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m, đạo đức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nghề nghiệp bao gồm</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 việc</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tôn trọng</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 sự</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đa dạng</w:t>
            </w:r>
            <w:r>
              <w:rPr>
                <w:rFonts w:ascii="Times New Roman" w:hAnsi="Times New Roman" w:cs="Times New Roman"/>
                <w:color w:val="000000" w:themeColor="text1"/>
                <w:sz w:val="28"/>
                <w:szCs w:val="28"/>
                <w14:textOutline w14:w="0" w14:cap="flat" w14:cmpd="sng" w14:algn="ctr">
                  <w14:noFill/>
                  <w14:prstDash w14:val="solid"/>
                  <w14:round/>
                </w14:textOutline>
              </w:rPr>
              <w:t>.</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020FA" w:rsidP="00051808">
            <w:pPr>
              <w:jc w:val="center"/>
              <w:rPr>
                <w:rFonts w:ascii="Times New Roman" w:hAnsi="Times New Roman" w:cs="Times New Roman"/>
                <w:sz w:val="28"/>
                <w:szCs w:val="28"/>
              </w:rPr>
            </w:pP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i</w:t>
            </w:r>
          </w:p>
        </w:tc>
        <w:tc>
          <w:tcPr>
            <w:tcW w:w="5614" w:type="dxa"/>
          </w:tcPr>
          <w:p w:rsidR="000020FA" w:rsidRDefault="000020FA" w:rsidP="000020FA">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Cam kết về chất lượng, tính kịp thờ</w:t>
            </w:r>
            <w:r>
              <w:rPr>
                <w:rFonts w:ascii="Times New Roman" w:hAnsi="Times New Roman" w:cs="Times New Roman"/>
                <w:color w:val="000000" w:themeColor="text1"/>
                <w:sz w:val="28"/>
                <w:szCs w:val="28"/>
                <w:lang w:val="vi-VN"/>
                <w14:textOutline w14:w="0" w14:cap="flat" w14:cmpd="sng" w14:algn="ctr">
                  <w14:noFill/>
                  <w14:prstDash w14:val="solid"/>
                  <w14:round/>
                </w14:textOutline>
              </w:rPr>
              <w:t>i, và việc</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liên tục</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 cải tiến</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020FA" w:rsidP="00051808">
            <w:pPr>
              <w:jc w:val="center"/>
              <w:rPr>
                <w:rFonts w:ascii="Times New Roman" w:hAnsi="Times New Roman" w:cs="Times New Roman"/>
                <w:sz w:val="28"/>
                <w:szCs w:val="28"/>
              </w:rPr>
            </w:pP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bl>
    <w:p w:rsidR="000020FA" w:rsidRDefault="000020FA" w:rsidP="000020FA">
      <w:pPr>
        <w:jc w:val="both"/>
        <w:rPr>
          <w:rFonts w:ascii="Times New Roman" w:hAnsi="Times New Roman" w:cs="Times New Roman"/>
          <w:sz w:val="28"/>
          <w:szCs w:val="28"/>
        </w:rPr>
      </w:pPr>
    </w:p>
    <w:p w:rsidR="00B53250" w:rsidRPr="00D1517C" w:rsidRDefault="00B53250" w:rsidP="000020FA">
      <w:pPr>
        <w:jc w:val="both"/>
        <w:rPr>
          <w:rFonts w:ascii="Times New Roman" w:hAnsi="Times New Roman" w:cs="Times New Roman"/>
          <w:b/>
          <w:sz w:val="28"/>
          <w:szCs w:val="28"/>
        </w:rPr>
      </w:pPr>
      <w:r w:rsidRPr="00D1517C">
        <w:rPr>
          <w:rFonts w:ascii="Times New Roman" w:hAnsi="Times New Roman" w:cs="Times New Roman"/>
          <w:b/>
          <w:sz w:val="28"/>
          <w:szCs w:val="28"/>
        </w:rPr>
        <w:t>DANH MỤC CHUẨN ĐẦU RA Ở CẤP ĐỘ</w:t>
      </w:r>
      <w:r w:rsidR="00274A05" w:rsidRPr="00D1517C">
        <w:rPr>
          <w:rFonts w:ascii="Times New Roman" w:hAnsi="Times New Roman" w:cs="Times New Roman"/>
          <w:b/>
          <w:sz w:val="28"/>
          <w:szCs w:val="28"/>
        </w:rPr>
        <w:t xml:space="preserve"> 1,</w:t>
      </w:r>
      <w:r w:rsidR="00A97F88">
        <w:rPr>
          <w:rFonts w:ascii="Times New Roman" w:hAnsi="Times New Roman" w:cs="Times New Roman"/>
          <w:b/>
          <w:sz w:val="28"/>
          <w:szCs w:val="28"/>
        </w:rPr>
        <w:t xml:space="preserve"> </w:t>
      </w:r>
      <w:r w:rsidR="00274A05" w:rsidRPr="00D1517C">
        <w:rPr>
          <w:rFonts w:ascii="Times New Roman" w:hAnsi="Times New Roman" w:cs="Times New Roman"/>
          <w:b/>
          <w:sz w:val="28"/>
          <w:szCs w:val="28"/>
        </w:rPr>
        <w:t>2</w:t>
      </w:r>
      <w:r w:rsidRPr="00D1517C">
        <w:rPr>
          <w:rFonts w:ascii="Times New Roman" w:hAnsi="Times New Roman" w:cs="Times New Roman"/>
          <w:b/>
          <w:sz w:val="28"/>
          <w:szCs w:val="28"/>
        </w:rPr>
        <w:t xml:space="preserve"> THEO ĐỀ CƯƠNG CDIO</w:t>
      </w:r>
    </w:p>
    <w:tbl>
      <w:tblPr>
        <w:tblStyle w:val="TableGrid"/>
        <w:tblW w:w="0" w:type="auto"/>
        <w:tblLook w:val="04A0" w:firstRow="1" w:lastRow="0" w:firstColumn="1" w:lastColumn="0" w:noHBand="0" w:noVBand="1"/>
      </w:tblPr>
      <w:tblGrid>
        <w:gridCol w:w="3888"/>
        <w:gridCol w:w="5688"/>
      </w:tblGrid>
      <w:tr w:rsidR="00274A05" w:rsidTr="00C96528">
        <w:tc>
          <w:tcPr>
            <w:tcW w:w="3888" w:type="dxa"/>
          </w:tcPr>
          <w:p w:rsidR="00274A05" w:rsidRPr="00C96528" w:rsidRDefault="00274A05" w:rsidP="00C96528">
            <w:pPr>
              <w:jc w:val="center"/>
              <w:rPr>
                <w:rFonts w:ascii="Times New Roman" w:hAnsi="Times New Roman" w:cs="Times New Roman"/>
                <w:b/>
                <w:sz w:val="28"/>
                <w:szCs w:val="28"/>
              </w:rPr>
            </w:pPr>
            <w:r w:rsidRPr="00C96528">
              <w:rPr>
                <w:rFonts w:ascii="Times New Roman" w:hAnsi="Times New Roman" w:cs="Times New Roman"/>
                <w:b/>
                <w:sz w:val="28"/>
                <w:szCs w:val="28"/>
              </w:rPr>
              <w:t>CẤP ĐỘ 1</w:t>
            </w:r>
          </w:p>
        </w:tc>
        <w:tc>
          <w:tcPr>
            <w:tcW w:w="5688" w:type="dxa"/>
          </w:tcPr>
          <w:p w:rsidR="00274A05" w:rsidRPr="00C96528" w:rsidRDefault="00274A05" w:rsidP="00C96528">
            <w:pPr>
              <w:jc w:val="center"/>
              <w:rPr>
                <w:rFonts w:ascii="Times New Roman" w:hAnsi="Times New Roman" w:cs="Times New Roman"/>
                <w:b/>
                <w:sz w:val="28"/>
                <w:szCs w:val="28"/>
              </w:rPr>
            </w:pPr>
            <w:r w:rsidRPr="00C96528">
              <w:rPr>
                <w:rFonts w:ascii="Times New Roman" w:hAnsi="Times New Roman" w:cs="Times New Roman"/>
                <w:b/>
                <w:sz w:val="28"/>
                <w:szCs w:val="28"/>
              </w:rPr>
              <w:t>CẤP ĐỘ 2</w:t>
            </w:r>
          </w:p>
        </w:tc>
      </w:tr>
      <w:tr w:rsidR="00C96528" w:rsidTr="00C96528">
        <w:tc>
          <w:tcPr>
            <w:tcW w:w="3888" w:type="dxa"/>
            <w:vMerge w:val="restart"/>
          </w:tcPr>
          <w:p w:rsidR="00C96528" w:rsidRPr="00C96528" w:rsidRDefault="00C96528" w:rsidP="00C96528">
            <w:pPr>
              <w:jc w:val="both"/>
              <w:rPr>
                <w:rFonts w:ascii="Times New Roman" w:hAnsi="Times New Roman" w:cs="Times New Roman"/>
                <w:sz w:val="28"/>
                <w:szCs w:val="28"/>
              </w:rPr>
            </w:pPr>
            <w:r>
              <w:rPr>
                <w:rFonts w:ascii="Times New Roman" w:hAnsi="Times New Roman" w:cs="Times New Roman"/>
                <w:sz w:val="28"/>
                <w:szCs w:val="28"/>
              </w:rPr>
              <w:t xml:space="preserve">1. </w:t>
            </w:r>
            <w:r w:rsidRPr="00C96528">
              <w:rPr>
                <w:rFonts w:ascii="Times New Roman" w:hAnsi="Times New Roman" w:cs="Times New Roman"/>
                <w:sz w:val="28"/>
                <w:szCs w:val="28"/>
              </w:rPr>
              <w:t>Kiến thức và lập luận ngành</w:t>
            </w:r>
          </w:p>
        </w:tc>
        <w:tc>
          <w:tcPr>
            <w:tcW w:w="5688" w:type="dxa"/>
          </w:tcPr>
          <w:p w:rsidR="00C96528" w:rsidRDefault="00C96528" w:rsidP="000020FA">
            <w:pPr>
              <w:jc w:val="both"/>
              <w:rPr>
                <w:rFonts w:ascii="Times New Roman" w:hAnsi="Times New Roman" w:cs="Times New Roman"/>
                <w:sz w:val="28"/>
                <w:szCs w:val="28"/>
              </w:rPr>
            </w:pPr>
            <w:r>
              <w:rPr>
                <w:rFonts w:ascii="Times New Roman" w:hAnsi="Times New Roman" w:cs="Times New Roman"/>
                <w:sz w:val="28"/>
                <w:szCs w:val="28"/>
              </w:rPr>
              <w:t>1.1 Kiến thức toán và khoa học tự nhiên</w:t>
            </w:r>
          </w:p>
        </w:tc>
      </w:tr>
      <w:tr w:rsidR="00C96528" w:rsidTr="00C96528">
        <w:tc>
          <w:tcPr>
            <w:tcW w:w="3888" w:type="dxa"/>
            <w:vMerge/>
          </w:tcPr>
          <w:p w:rsidR="00C96528" w:rsidRDefault="00C96528" w:rsidP="00C96528">
            <w:pPr>
              <w:jc w:val="both"/>
              <w:rPr>
                <w:rFonts w:ascii="Times New Roman" w:hAnsi="Times New Roman" w:cs="Times New Roman"/>
                <w:sz w:val="28"/>
                <w:szCs w:val="28"/>
              </w:rPr>
            </w:pPr>
          </w:p>
        </w:tc>
        <w:tc>
          <w:tcPr>
            <w:tcW w:w="5688" w:type="dxa"/>
          </w:tcPr>
          <w:p w:rsidR="00C96528" w:rsidRDefault="00C96528" w:rsidP="000020FA">
            <w:pPr>
              <w:jc w:val="both"/>
              <w:rPr>
                <w:rFonts w:ascii="Times New Roman" w:hAnsi="Times New Roman" w:cs="Times New Roman"/>
                <w:sz w:val="28"/>
                <w:szCs w:val="28"/>
              </w:rPr>
            </w:pPr>
            <w:r>
              <w:rPr>
                <w:rFonts w:ascii="Times New Roman" w:hAnsi="Times New Roman" w:cs="Times New Roman"/>
                <w:sz w:val="28"/>
                <w:szCs w:val="28"/>
              </w:rPr>
              <w:t>1.2 Kiến thức cơ sở kỹ thuật</w:t>
            </w:r>
          </w:p>
        </w:tc>
      </w:tr>
      <w:tr w:rsidR="00C96528" w:rsidTr="00C96528">
        <w:tc>
          <w:tcPr>
            <w:tcW w:w="3888" w:type="dxa"/>
            <w:vMerge/>
          </w:tcPr>
          <w:p w:rsidR="00C96528" w:rsidRDefault="00C96528" w:rsidP="00C96528">
            <w:pPr>
              <w:jc w:val="both"/>
              <w:rPr>
                <w:rFonts w:ascii="Times New Roman" w:hAnsi="Times New Roman" w:cs="Times New Roman"/>
                <w:sz w:val="28"/>
                <w:szCs w:val="28"/>
              </w:rPr>
            </w:pPr>
          </w:p>
        </w:tc>
        <w:tc>
          <w:tcPr>
            <w:tcW w:w="5688" w:type="dxa"/>
          </w:tcPr>
          <w:p w:rsidR="00C96528" w:rsidRDefault="00C96528" w:rsidP="000020FA">
            <w:pPr>
              <w:jc w:val="both"/>
              <w:rPr>
                <w:rFonts w:ascii="Times New Roman" w:hAnsi="Times New Roman" w:cs="Times New Roman"/>
                <w:sz w:val="28"/>
                <w:szCs w:val="28"/>
              </w:rPr>
            </w:pPr>
            <w:r>
              <w:rPr>
                <w:rFonts w:ascii="Times New Roman" w:hAnsi="Times New Roman" w:cs="Times New Roman"/>
                <w:sz w:val="28"/>
                <w:szCs w:val="28"/>
              </w:rPr>
              <w:t>1.3 Kiến thức cơ sở ngành</w:t>
            </w:r>
          </w:p>
        </w:tc>
      </w:tr>
      <w:tr w:rsidR="00C96528" w:rsidTr="00C96528">
        <w:tc>
          <w:tcPr>
            <w:tcW w:w="3888" w:type="dxa"/>
            <w:vMerge/>
          </w:tcPr>
          <w:p w:rsidR="00C96528" w:rsidRDefault="00C96528" w:rsidP="00C96528">
            <w:pPr>
              <w:jc w:val="both"/>
              <w:rPr>
                <w:rFonts w:ascii="Times New Roman" w:hAnsi="Times New Roman" w:cs="Times New Roman"/>
                <w:sz w:val="28"/>
                <w:szCs w:val="28"/>
              </w:rPr>
            </w:pPr>
          </w:p>
        </w:tc>
        <w:tc>
          <w:tcPr>
            <w:tcW w:w="5688" w:type="dxa"/>
          </w:tcPr>
          <w:p w:rsidR="00C96528" w:rsidRPr="00C96528" w:rsidRDefault="00C96528" w:rsidP="00C96528">
            <w:pPr>
              <w:jc w:val="both"/>
              <w:rPr>
                <w:rFonts w:ascii="Times New Roman" w:hAnsi="Times New Roman" w:cs="Times New Roman"/>
                <w:sz w:val="28"/>
                <w:szCs w:val="28"/>
              </w:rPr>
            </w:pPr>
            <w:r>
              <w:rPr>
                <w:rFonts w:ascii="Times New Roman" w:hAnsi="Times New Roman" w:cs="Times New Roman"/>
                <w:sz w:val="28"/>
                <w:szCs w:val="28"/>
              </w:rPr>
              <w:t xml:space="preserve">1.4 </w:t>
            </w:r>
            <w:r w:rsidRPr="00C96528">
              <w:rPr>
                <w:rFonts w:ascii="Times New Roman" w:hAnsi="Times New Roman" w:cs="Times New Roman"/>
                <w:sz w:val="28"/>
                <w:szCs w:val="28"/>
              </w:rPr>
              <w:t>Kiến thức ngành và hỗ trợ</w:t>
            </w:r>
          </w:p>
        </w:tc>
      </w:tr>
      <w:tr w:rsidR="00C96528" w:rsidTr="00C96528">
        <w:tc>
          <w:tcPr>
            <w:tcW w:w="3888" w:type="dxa"/>
            <w:vMerge w:val="restart"/>
          </w:tcPr>
          <w:p w:rsidR="00C96528" w:rsidRPr="00C96528" w:rsidRDefault="00C96528" w:rsidP="00C96528">
            <w:pPr>
              <w:jc w:val="both"/>
              <w:rPr>
                <w:rFonts w:ascii="Times New Roman" w:hAnsi="Times New Roman" w:cs="Times New Roman"/>
                <w:sz w:val="28"/>
                <w:szCs w:val="28"/>
              </w:rPr>
            </w:pPr>
            <w:r w:rsidRPr="00C96528">
              <w:rPr>
                <w:rFonts w:ascii="Times New Roman" w:hAnsi="Times New Roman" w:cs="Times New Roman"/>
                <w:sz w:val="28"/>
                <w:szCs w:val="28"/>
              </w:rPr>
              <w:t>2.</w:t>
            </w:r>
            <w:r>
              <w:rPr>
                <w:rFonts w:ascii="Times New Roman" w:hAnsi="Times New Roman" w:cs="Times New Roman"/>
                <w:sz w:val="28"/>
                <w:szCs w:val="28"/>
              </w:rPr>
              <w:t xml:space="preserve"> </w:t>
            </w:r>
            <w:r w:rsidRPr="00C96528">
              <w:rPr>
                <w:rFonts w:ascii="Times New Roman" w:hAnsi="Times New Roman" w:cs="Times New Roman"/>
                <w:sz w:val="28"/>
                <w:szCs w:val="28"/>
              </w:rPr>
              <w:t xml:space="preserve">Kỹ năng cá </w:t>
            </w:r>
            <w:r>
              <w:rPr>
                <w:rFonts w:ascii="Times New Roman" w:hAnsi="Times New Roman" w:cs="Times New Roman"/>
                <w:sz w:val="28"/>
                <w:szCs w:val="28"/>
              </w:rPr>
              <w:t>nhân, nghề nghiệp và phẩm chất</w:t>
            </w:r>
          </w:p>
        </w:tc>
        <w:tc>
          <w:tcPr>
            <w:tcW w:w="5688" w:type="dxa"/>
          </w:tcPr>
          <w:p w:rsidR="00C96528" w:rsidRDefault="00C96528" w:rsidP="000020FA">
            <w:pPr>
              <w:jc w:val="both"/>
              <w:rPr>
                <w:rFonts w:ascii="Times New Roman" w:hAnsi="Times New Roman" w:cs="Times New Roman"/>
                <w:sz w:val="28"/>
                <w:szCs w:val="28"/>
              </w:rPr>
            </w:pPr>
            <w:r>
              <w:rPr>
                <w:rFonts w:ascii="Times New Roman" w:hAnsi="Times New Roman" w:cs="Times New Roman"/>
                <w:sz w:val="28"/>
                <w:szCs w:val="28"/>
              </w:rPr>
              <w:t>2.1 Lập luận kỹ thuật giải quyết vấn đề</w:t>
            </w:r>
          </w:p>
        </w:tc>
      </w:tr>
      <w:tr w:rsidR="00C96528" w:rsidTr="00C96528">
        <w:tc>
          <w:tcPr>
            <w:tcW w:w="3888" w:type="dxa"/>
            <w:vMerge/>
          </w:tcPr>
          <w:p w:rsidR="00C96528" w:rsidRDefault="00C96528" w:rsidP="000020FA">
            <w:pPr>
              <w:jc w:val="both"/>
              <w:rPr>
                <w:rFonts w:ascii="Times New Roman" w:hAnsi="Times New Roman" w:cs="Times New Roman"/>
                <w:sz w:val="28"/>
                <w:szCs w:val="28"/>
              </w:rPr>
            </w:pPr>
          </w:p>
        </w:tc>
        <w:tc>
          <w:tcPr>
            <w:tcW w:w="5688" w:type="dxa"/>
          </w:tcPr>
          <w:p w:rsidR="00C96528" w:rsidRDefault="00C96528" w:rsidP="000020FA">
            <w:pPr>
              <w:jc w:val="both"/>
              <w:rPr>
                <w:rFonts w:ascii="Times New Roman" w:hAnsi="Times New Roman" w:cs="Times New Roman"/>
                <w:sz w:val="28"/>
                <w:szCs w:val="28"/>
              </w:rPr>
            </w:pPr>
            <w:r>
              <w:rPr>
                <w:rFonts w:ascii="Times New Roman" w:hAnsi="Times New Roman" w:cs="Times New Roman"/>
                <w:sz w:val="28"/>
                <w:szCs w:val="28"/>
              </w:rPr>
              <w:t>2.2 Thử nghiệm và khám phá kiến thức</w:t>
            </w:r>
          </w:p>
        </w:tc>
      </w:tr>
      <w:tr w:rsidR="00C96528" w:rsidTr="00C96528">
        <w:tc>
          <w:tcPr>
            <w:tcW w:w="3888" w:type="dxa"/>
            <w:vMerge/>
          </w:tcPr>
          <w:p w:rsidR="00C96528" w:rsidRDefault="00C96528" w:rsidP="000020FA">
            <w:pPr>
              <w:jc w:val="both"/>
              <w:rPr>
                <w:rFonts w:ascii="Times New Roman" w:hAnsi="Times New Roman" w:cs="Times New Roman"/>
                <w:sz w:val="28"/>
                <w:szCs w:val="28"/>
              </w:rPr>
            </w:pPr>
          </w:p>
        </w:tc>
        <w:tc>
          <w:tcPr>
            <w:tcW w:w="5688" w:type="dxa"/>
          </w:tcPr>
          <w:p w:rsidR="00C96528" w:rsidRDefault="00C96528" w:rsidP="000020FA">
            <w:pPr>
              <w:jc w:val="both"/>
              <w:rPr>
                <w:rFonts w:ascii="Times New Roman" w:hAnsi="Times New Roman" w:cs="Times New Roman"/>
                <w:sz w:val="28"/>
                <w:szCs w:val="28"/>
              </w:rPr>
            </w:pPr>
            <w:r>
              <w:rPr>
                <w:rFonts w:ascii="Times New Roman" w:hAnsi="Times New Roman" w:cs="Times New Roman"/>
                <w:sz w:val="28"/>
                <w:szCs w:val="28"/>
              </w:rPr>
              <w:t>2.3 Tư duy hệ thống</w:t>
            </w:r>
          </w:p>
        </w:tc>
      </w:tr>
      <w:tr w:rsidR="00C96528" w:rsidTr="00C96528">
        <w:tc>
          <w:tcPr>
            <w:tcW w:w="3888" w:type="dxa"/>
            <w:vMerge/>
          </w:tcPr>
          <w:p w:rsidR="00C96528" w:rsidRDefault="00C96528" w:rsidP="000020FA">
            <w:pPr>
              <w:jc w:val="both"/>
              <w:rPr>
                <w:rFonts w:ascii="Times New Roman" w:hAnsi="Times New Roman" w:cs="Times New Roman"/>
                <w:sz w:val="28"/>
                <w:szCs w:val="28"/>
              </w:rPr>
            </w:pPr>
          </w:p>
        </w:tc>
        <w:tc>
          <w:tcPr>
            <w:tcW w:w="5688" w:type="dxa"/>
          </w:tcPr>
          <w:p w:rsidR="00C96528" w:rsidRDefault="00C96528" w:rsidP="000020FA">
            <w:pPr>
              <w:jc w:val="both"/>
              <w:rPr>
                <w:rFonts w:ascii="Times New Roman" w:hAnsi="Times New Roman" w:cs="Times New Roman"/>
                <w:sz w:val="28"/>
                <w:szCs w:val="28"/>
              </w:rPr>
            </w:pPr>
            <w:r>
              <w:rPr>
                <w:rFonts w:ascii="Times New Roman" w:hAnsi="Times New Roman" w:cs="Times New Roman"/>
                <w:sz w:val="28"/>
                <w:szCs w:val="28"/>
              </w:rPr>
              <w:t>2.4 Kỹ năng và thái độ cá nhân</w:t>
            </w:r>
          </w:p>
        </w:tc>
      </w:tr>
      <w:tr w:rsidR="00C96528" w:rsidTr="00C96528">
        <w:tc>
          <w:tcPr>
            <w:tcW w:w="3888" w:type="dxa"/>
            <w:vMerge/>
          </w:tcPr>
          <w:p w:rsidR="00C96528" w:rsidRDefault="00C96528" w:rsidP="000020FA">
            <w:pPr>
              <w:jc w:val="both"/>
              <w:rPr>
                <w:rFonts w:ascii="Times New Roman" w:hAnsi="Times New Roman" w:cs="Times New Roman"/>
                <w:sz w:val="28"/>
                <w:szCs w:val="28"/>
              </w:rPr>
            </w:pPr>
          </w:p>
        </w:tc>
        <w:tc>
          <w:tcPr>
            <w:tcW w:w="5688" w:type="dxa"/>
          </w:tcPr>
          <w:p w:rsidR="00C96528" w:rsidRDefault="00C96528" w:rsidP="000020FA">
            <w:pPr>
              <w:jc w:val="both"/>
              <w:rPr>
                <w:rFonts w:ascii="Times New Roman" w:hAnsi="Times New Roman" w:cs="Times New Roman"/>
                <w:sz w:val="28"/>
                <w:szCs w:val="28"/>
              </w:rPr>
            </w:pPr>
            <w:r>
              <w:rPr>
                <w:rFonts w:ascii="Times New Roman" w:hAnsi="Times New Roman" w:cs="Times New Roman"/>
                <w:sz w:val="28"/>
                <w:szCs w:val="28"/>
              </w:rPr>
              <w:t>2.5 Kỹ năng và thái độ nghề nghiệp</w:t>
            </w:r>
          </w:p>
        </w:tc>
      </w:tr>
      <w:tr w:rsidR="00C96528" w:rsidTr="00C96528">
        <w:tc>
          <w:tcPr>
            <w:tcW w:w="3888" w:type="dxa"/>
            <w:vMerge w:val="restart"/>
          </w:tcPr>
          <w:p w:rsidR="00C96528" w:rsidRDefault="00C96528" w:rsidP="000020FA">
            <w:pPr>
              <w:jc w:val="both"/>
              <w:rPr>
                <w:rFonts w:ascii="Times New Roman" w:hAnsi="Times New Roman" w:cs="Times New Roman"/>
                <w:sz w:val="28"/>
                <w:szCs w:val="28"/>
              </w:rPr>
            </w:pPr>
            <w:r>
              <w:rPr>
                <w:rFonts w:ascii="Times New Roman" w:hAnsi="Times New Roman" w:cs="Times New Roman"/>
                <w:sz w:val="28"/>
                <w:szCs w:val="28"/>
              </w:rPr>
              <w:t>3. Kỹ năng làm việc nhóm và giao tiếp</w:t>
            </w:r>
          </w:p>
        </w:tc>
        <w:tc>
          <w:tcPr>
            <w:tcW w:w="5688" w:type="dxa"/>
          </w:tcPr>
          <w:p w:rsidR="00C96528" w:rsidRDefault="00C96528" w:rsidP="000020FA">
            <w:pPr>
              <w:jc w:val="both"/>
              <w:rPr>
                <w:rFonts w:ascii="Times New Roman" w:hAnsi="Times New Roman" w:cs="Times New Roman"/>
                <w:sz w:val="28"/>
                <w:szCs w:val="28"/>
              </w:rPr>
            </w:pPr>
            <w:r>
              <w:rPr>
                <w:rFonts w:ascii="Times New Roman" w:hAnsi="Times New Roman" w:cs="Times New Roman"/>
                <w:sz w:val="28"/>
                <w:szCs w:val="28"/>
              </w:rPr>
              <w:t>3.1 Làm việc nhóm</w:t>
            </w:r>
          </w:p>
        </w:tc>
      </w:tr>
      <w:tr w:rsidR="00C96528" w:rsidTr="00C96528">
        <w:tc>
          <w:tcPr>
            <w:tcW w:w="3888" w:type="dxa"/>
            <w:vMerge/>
          </w:tcPr>
          <w:p w:rsidR="00C96528" w:rsidRDefault="00C96528" w:rsidP="000020FA">
            <w:pPr>
              <w:jc w:val="both"/>
              <w:rPr>
                <w:rFonts w:ascii="Times New Roman" w:hAnsi="Times New Roman" w:cs="Times New Roman"/>
                <w:sz w:val="28"/>
                <w:szCs w:val="28"/>
              </w:rPr>
            </w:pPr>
          </w:p>
        </w:tc>
        <w:tc>
          <w:tcPr>
            <w:tcW w:w="5688" w:type="dxa"/>
          </w:tcPr>
          <w:p w:rsidR="00C96528" w:rsidRDefault="00C96528" w:rsidP="000020FA">
            <w:pPr>
              <w:jc w:val="both"/>
              <w:rPr>
                <w:rFonts w:ascii="Times New Roman" w:hAnsi="Times New Roman" w:cs="Times New Roman"/>
                <w:sz w:val="28"/>
                <w:szCs w:val="28"/>
              </w:rPr>
            </w:pPr>
            <w:r>
              <w:rPr>
                <w:rFonts w:ascii="Times New Roman" w:hAnsi="Times New Roman" w:cs="Times New Roman"/>
                <w:sz w:val="28"/>
                <w:szCs w:val="28"/>
              </w:rPr>
              <w:t>3.2 Giao tiếp</w:t>
            </w:r>
          </w:p>
        </w:tc>
      </w:tr>
      <w:tr w:rsidR="00C96528" w:rsidTr="00C96528">
        <w:tc>
          <w:tcPr>
            <w:tcW w:w="3888" w:type="dxa"/>
            <w:vMerge/>
          </w:tcPr>
          <w:p w:rsidR="00C96528" w:rsidRDefault="00C96528" w:rsidP="000020FA">
            <w:pPr>
              <w:jc w:val="both"/>
              <w:rPr>
                <w:rFonts w:ascii="Times New Roman" w:hAnsi="Times New Roman" w:cs="Times New Roman"/>
                <w:sz w:val="28"/>
                <w:szCs w:val="28"/>
              </w:rPr>
            </w:pPr>
          </w:p>
        </w:tc>
        <w:tc>
          <w:tcPr>
            <w:tcW w:w="5688" w:type="dxa"/>
          </w:tcPr>
          <w:p w:rsidR="00C96528" w:rsidRDefault="00C96528" w:rsidP="000020FA">
            <w:pPr>
              <w:jc w:val="both"/>
              <w:rPr>
                <w:rFonts w:ascii="Times New Roman" w:hAnsi="Times New Roman" w:cs="Times New Roman"/>
                <w:sz w:val="28"/>
                <w:szCs w:val="28"/>
              </w:rPr>
            </w:pPr>
            <w:r>
              <w:rPr>
                <w:rFonts w:ascii="Times New Roman" w:hAnsi="Times New Roman" w:cs="Times New Roman"/>
                <w:sz w:val="28"/>
                <w:szCs w:val="28"/>
              </w:rPr>
              <w:t>3.3 Giao tiếp băng ngoại ngữ</w:t>
            </w:r>
          </w:p>
        </w:tc>
      </w:tr>
      <w:tr w:rsidR="00C96528" w:rsidTr="00C96528">
        <w:tc>
          <w:tcPr>
            <w:tcW w:w="3888" w:type="dxa"/>
            <w:vMerge w:val="restart"/>
          </w:tcPr>
          <w:p w:rsidR="00C96528" w:rsidRDefault="00C96528" w:rsidP="000020FA">
            <w:pPr>
              <w:jc w:val="both"/>
              <w:rPr>
                <w:rFonts w:ascii="Times New Roman" w:hAnsi="Times New Roman" w:cs="Times New Roman"/>
                <w:sz w:val="28"/>
                <w:szCs w:val="28"/>
              </w:rPr>
            </w:pPr>
            <w:r>
              <w:rPr>
                <w:rFonts w:ascii="Times New Roman" w:hAnsi="Times New Roman" w:cs="Times New Roman"/>
                <w:sz w:val="28"/>
                <w:szCs w:val="28"/>
              </w:rPr>
              <w:t>4. Năng lực hình thành ý tưởng, thiết kế, triển khai và vận hành trong bối cảnh doanh nghiệp và xã hội</w:t>
            </w:r>
          </w:p>
        </w:tc>
        <w:tc>
          <w:tcPr>
            <w:tcW w:w="5688" w:type="dxa"/>
          </w:tcPr>
          <w:p w:rsidR="00C96528" w:rsidRDefault="00C96528" w:rsidP="000020FA">
            <w:pPr>
              <w:jc w:val="both"/>
              <w:rPr>
                <w:rFonts w:ascii="Times New Roman" w:hAnsi="Times New Roman" w:cs="Times New Roman"/>
                <w:sz w:val="28"/>
                <w:szCs w:val="28"/>
              </w:rPr>
            </w:pPr>
            <w:r>
              <w:rPr>
                <w:rFonts w:ascii="Times New Roman" w:hAnsi="Times New Roman" w:cs="Times New Roman"/>
                <w:sz w:val="28"/>
                <w:szCs w:val="28"/>
              </w:rPr>
              <w:t>4.1 Bối cảnh bên ngoài và xã hội</w:t>
            </w:r>
          </w:p>
        </w:tc>
      </w:tr>
      <w:tr w:rsidR="00C96528" w:rsidTr="00C96528">
        <w:tc>
          <w:tcPr>
            <w:tcW w:w="3888" w:type="dxa"/>
            <w:vMerge/>
          </w:tcPr>
          <w:p w:rsidR="00C96528" w:rsidRDefault="00C96528" w:rsidP="000020FA">
            <w:pPr>
              <w:jc w:val="both"/>
              <w:rPr>
                <w:rFonts w:ascii="Times New Roman" w:hAnsi="Times New Roman" w:cs="Times New Roman"/>
                <w:sz w:val="28"/>
                <w:szCs w:val="28"/>
              </w:rPr>
            </w:pPr>
          </w:p>
        </w:tc>
        <w:tc>
          <w:tcPr>
            <w:tcW w:w="5688" w:type="dxa"/>
          </w:tcPr>
          <w:p w:rsidR="00C96528" w:rsidRDefault="00C96528" w:rsidP="000020FA">
            <w:pPr>
              <w:jc w:val="both"/>
              <w:rPr>
                <w:rFonts w:ascii="Times New Roman" w:hAnsi="Times New Roman" w:cs="Times New Roman"/>
                <w:sz w:val="28"/>
                <w:szCs w:val="28"/>
              </w:rPr>
            </w:pPr>
            <w:r>
              <w:rPr>
                <w:rFonts w:ascii="Times New Roman" w:hAnsi="Times New Roman" w:cs="Times New Roman"/>
                <w:sz w:val="28"/>
                <w:szCs w:val="28"/>
              </w:rPr>
              <w:t>4.2 Bối cảnh tổ chức và kinh doanh</w:t>
            </w:r>
          </w:p>
        </w:tc>
      </w:tr>
      <w:tr w:rsidR="00C96528" w:rsidTr="00C96528">
        <w:tc>
          <w:tcPr>
            <w:tcW w:w="3888" w:type="dxa"/>
            <w:vMerge/>
          </w:tcPr>
          <w:p w:rsidR="00C96528" w:rsidRDefault="00C96528" w:rsidP="000020FA">
            <w:pPr>
              <w:jc w:val="both"/>
              <w:rPr>
                <w:rFonts w:ascii="Times New Roman" w:hAnsi="Times New Roman" w:cs="Times New Roman"/>
                <w:sz w:val="28"/>
                <w:szCs w:val="28"/>
              </w:rPr>
            </w:pPr>
          </w:p>
        </w:tc>
        <w:tc>
          <w:tcPr>
            <w:tcW w:w="5688" w:type="dxa"/>
          </w:tcPr>
          <w:p w:rsidR="00C96528" w:rsidRDefault="00C96528" w:rsidP="000020FA">
            <w:pPr>
              <w:jc w:val="both"/>
              <w:rPr>
                <w:rFonts w:ascii="Times New Roman" w:hAnsi="Times New Roman" w:cs="Times New Roman"/>
                <w:sz w:val="28"/>
                <w:szCs w:val="28"/>
              </w:rPr>
            </w:pPr>
            <w:r>
              <w:rPr>
                <w:rFonts w:ascii="Times New Roman" w:hAnsi="Times New Roman" w:cs="Times New Roman"/>
                <w:sz w:val="28"/>
                <w:szCs w:val="28"/>
              </w:rPr>
              <w:t>4.3 Hình thành ý tưởng và xây dựng hệ thống</w:t>
            </w:r>
          </w:p>
        </w:tc>
      </w:tr>
      <w:tr w:rsidR="00C96528" w:rsidTr="00C96528">
        <w:tc>
          <w:tcPr>
            <w:tcW w:w="3888" w:type="dxa"/>
            <w:vMerge/>
          </w:tcPr>
          <w:p w:rsidR="00C96528" w:rsidRDefault="00C96528" w:rsidP="000020FA">
            <w:pPr>
              <w:jc w:val="both"/>
              <w:rPr>
                <w:rFonts w:ascii="Times New Roman" w:hAnsi="Times New Roman" w:cs="Times New Roman"/>
                <w:sz w:val="28"/>
                <w:szCs w:val="28"/>
              </w:rPr>
            </w:pPr>
          </w:p>
        </w:tc>
        <w:tc>
          <w:tcPr>
            <w:tcW w:w="5688" w:type="dxa"/>
          </w:tcPr>
          <w:p w:rsidR="00C96528" w:rsidRDefault="00C96528" w:rsidP="000020FA">
            <w:pPr>
              <w:jc w:val="both"/>
              <w:rPr>
                <w:rFonts w:ascii="Times New Roman" w:hAnsi="Times New Roman" w:cs="Times New Roman"/>
                <w:sz w:val="28"/>
                <w:szCs w:val="28"/>
              </w:rPr>
            </w:pPr>
            <w:r>
              <w:rPr>
                <w:rFonts w:ascii="Times New Roman" w:hAnsi="Times New Roman" w:cs="Times New Roman"/>
                <w:sz w:val="28"/>
                <w:szCs w:val="28"/>
              </w:rPr>
              <w:t>4.4 Thiết kế</w:t>
            </w:r>
          </w:p>
        </w:tc>
      </w:tr>
      <w:tr w:rsidR="00C96528" w:rsidTr="00C96528">
        <w:tc>
          <w:tcPr>
            <w:tcW w:w="3888" w:type="dxa"/>
            <w:vMerge/>
          </w:tcPr>
          <w:p w:rsidR="00C96528" w:rsidRDefault="00C96528" w:rsidP="000020FA">
            <w:pPr>
              <w:jc w:val="both"/>
              <w:rPr>
                <w:rFonts w:ascii="Times New Roman" w:hAnsi="Times New Roman" w:cs="Times New Roman"/>
                <w:sz w:val="28"/>
                <w:szCs w:val="28"/>
              </w:rPr>
            </w:pPr>
          </w:p>
        </w:tc>
        <w:tc>
          <w:tcPr>
            <w:tcW w:w="5688" w:type="dxa"/>
          </w:tcPr>
          <w:p w:rsidR="00C96528" w:rsidRDefault="00C96528" w:rsidP="000020FA">
            <w:pPr>
              <w:jc w:val="both"/>
              <w:rPr>
                <w:rFonts w:ascii="Times New Roman" w:hAnsi="Times New Roman" w:cs="Times New Roman"/>
                <w:sz w:val="28"/>
                <w:szCs w:val="28"/>
              </w:rPr>
            </w:pPr>
            <w:r>
              <w:rPr>
                <w:rFonts w:ascii="Times New Roman" w:hAnsi="Times New Roman" w:cs="Times New Roman"/>
                <w:sz w:val="28"/>
                <w:szCs w:val="28"/>
              </w:rPr>
              <w:t>4.5 Triển khai</w:t>
            </w:r>
          </w:p>
        </w:tc>
      </w:tr>
      <w:tr w:rsidR="00C96528" w:rsidTr="00C96528">
        <w:tc>
          <w:tcPr>
            <w:tcW w:w="3888" w:type="dxa"/>
            <w:vMerge/>
          </w:tcPr>
          <w:p w:rsidR="00C96528" w:rsidRDefault="00C96528" w:rsidP="000020FA">
            <w:pPr>
              <w:jc w:val="both"/>
              <w:rPr>
                <w:rFonts w:ascii="Times New Roman" w:hAnsi="Times New Roman" w:cs="Times New Roman"/>
                <w:sz w:val="28"/>
                <w:szCs w:val="28"/>
              </w:rPr>
            </w:pPr>
          </w:p>
        </w:tc>
        <w:tc>
          <w:tcPr>
            <w:tcW w:w="5688" w:type="dxa"/>
          </w:tcPr>
          <w:p w:rsidR="00C96528" w:rsidRDefault="00C96528" w:rsidP="000020FA">
            <w:pPr>
              <w:jc w:val="both"/>
              <w:rPr>
                <w:rFonts w:ascii="Times New Roman" w:hAnsi="Times New Roman" w:cs="Times New Roman"/>
                <w:sz w:val="28"/>
                <w:szCs w:val="28"/>
              </w:rPr>
            </w:pPr>
            <w:r>
              <w:rPr>
                <w:rFonts w:ascii="Times New Roman" w:hAnsi="Times New Roman" w:cs="Times New Roman"/>
                <w:sz w:val="28"/>
                <w:szCs w:val="28"/>
              </w:rPr>
              <w:t>4.6 Vận hành</w:t>
            </w:r>
          </w:p>
        </w:tc>
      </w:tr>
    </w:tbl>
    <w:p w:rsidR="00274A05" w:rsidRDefault="00274A05" w:rsidP="000020FA">
      <w:pPr>
        <w:jc w:val="both"/>
        <w:rPr>
          <w:rFonts w:ascii="Times New Roman" w:hAnsi="Times New Roman" w:cs="Times New Roman"/>
          <w:sz w:val="28"/>
          <w:szCs w:val="28"/>
        </w:rPr>
      </w:pPr>
    </w:p>
    <w:p w:rsidR="00C96528" w:rsidRPr="00D1517C" w:rsidRDefault="00D1517C" w:rsidP="000020FA">
      <w:pPr>
        <w:jc w:val="both"/>
        <w:rPr>
          <w:rFonts w:ascii="Times New Roman" w:hAnsi="Times New Roman" w:cs="Times New Roman"/>
          <w:b/>
          <w:sz w:val="28"/>
          <w:szCs w:val="28"/>
        </w:rPr>
      </w:pPr>
      <w:r w:rsidRPr="00D1517C">
        <w:rPr>
          <w:rFonts w:ascii="Times New Roman" w:hAnsi="Times New Roman" w:cs="Times New Roman"/>
          <w:b/>
          <w:sz w:val="28"/>
          <w:szCs w:val="28"/>
        </w:rPr>
        <w:t>DANH MỤC CHUẨN ĐẦU RA CẤP ĐỘ 3 THEO ĐỀ CƯƠNG CDIO</w:t>
      </w:r>
    </w:p>
    <w:p w:rsidR="00D1517C" w:rsidRPr="00EE1E51" w:rsidRDefault="00D1517C" w:rsidP="000020FA">
      <w:pPr>
        <w:jc w:val="both"/>
        <w:rPr>
          <w:rFonts w:ascii="Times New Roman" w:hAnsi="Times New Roman" w:cs="Times New Roman"/>
          <w:b/>
          <w:sz w:val="28"/>
          <w:szCs w:val="28"/>
        </w:rPr>
      </w:pPr>
      <w:r w:rsidRPr="00EE1E51">
        <w:rPr>
          <w:rFonts w:ascii="Times New Roman" w:hAnsi="Times New Roman" w:cs="Times New Roman"/>
          <w:b/>
          <w:sz w:val="28"/>
          <w:szCs w:val="28"/>
        </w:rPr>
        <w:t>Phần 1. KIẾN THỨC VÀ LẬP LUẬN NGÀNH</w:t>
      </w:r>
    </w:p>
    <w:p w:rsidR="00D1517C" w:rsidRPr="00D1517C" w:rsidRDefault="00D1517C" w:rsidP="000020FA">
      <w:pPr>
        <w:jc w:val="both"/>
        <w:rPr>
          <w:rFonts w:ascii="Times New Roman" w:hAnsi="Times New Roman" w:cs="Times New Roman"/>
          <w:i/>
          <w:sz w:val="28"/>
          <w:szCs w:val="28"/>
        </w:rPr>
      </w:pPr>
      <w:r w:rsidRPr="00D1517C">
        <w:rPr>
          <w:rFonts w:ascii="Times New Roman" w:hAnsi="Times New Roman" w:cs="Times New Roman"/>
          <w:i/>
          <w:sz w:val="28"/>
          <w:szCs w:val="28"/>
        </w:rPr>
        <w:t>1.1 KIẾN THỨC KHOA HỌC CƠ BẢN</w:t>
      </w:r>
    </w:p>
    <w:p w:rsidR="00D1517C" w:rsidRPr="00D1517C" w:rsidRDefault="00D1517C" w:rsidP="00686019">
      <w:pPr>
        <w:ind w:firstLine="720"/>
        <w:jc w:val="both"/>
        <w:rPr>
          <w:rFonts w:ascii="Times New Roman" w:hAnsi="Times New Roman" w:cs="Times New Roman"/>
          <w:sz w:val="28"/>
          <w:szCs w:val="28"/>
        </w:rPr>
      </w:pPr>
      <w:r w:rsidRPr="00D1517C">
        <w:rPr>
          <w:rFonts w:ascii="Times New Roman" w:hAnsi="Times New Roman" w:cs="Times New Roman"/>
          <w:sz w:val="28"/>
          <w:szCs w:val="28"/>
        </w:rPr>
        <w:t>1.1.1 Toán giải tích (đạo hàm, vi phân, tích phân...)</w:t>
      </w:r>
    </w:p>
    <w:p w:rsidR="00D1517C" w:rsidRPr="00D1517C" w:rsidRDefault="00D1517C" w:rsidP="001C5880">
      <w:pPr>
        <w:ind w:firstLine="720"/>
        <w:jc w:val="both"/>
        <w:rPr>
          <w:rFonts w:ascii="Times New Roman" w:hAnsi="Times New Roman" w:cs="Times New Roman"/>
          <w:sz w:val="28"/>
          <w:szCs w:val="28"/>
        </w:rPr>
      </w:pPr>
      <w:r w:rsidRPr="00D1517C">
        <w:rPr>
          <w:rFonts w:ascii="Times New Roman" w:hAnsi="Times New Roman" w:cs="Times New Roman"/>
          <w:sz w:val="28"/>
          <w:szCs w:val="28"/>
        </w:rPr>
        <w:t>1.1.2 Toán đại số</w:t>
      </w:r>
    </w:p>
    <w:p w:rsidR="00D1517C" w:rsidRPr="00D1517C" w:rsidRDefault="00D1517C" w:rsidP="001C5880">
      <w:pPr>
        <w:ind w:firstLine="720"/>
        <w:jc w:val="both"/>
        <w:rPr>
          <w:rFonts w:ascii="Times New Roman" w:hAnsi="Times New Roman" w:cs="Times New Roman"/>
          <w:sz w:val="28"/>
          <w:szCs w:val="28"/>
        </w:rPr>
      </w:pPr>
      <w:r w:rsidRPr="00D1517C">
        <w:rPr>
          <w:rFonts w:ascii="Times New Roman" w:hAnsi="Times New Roman" w:cs="Times New Roman"/>
          <w:sz w:val="28"/>
          <w:szCs w:val="28"/>
        </w:rPr>
        <w:t>1.1.3 Xác suất thống kê</w:t>
      </w:r>
    </w:p>
    <w:p w:rsidR="00D1517C" w:rsidRPr="00D1517C" w:rsidRDefault="00D1517C" w:rsidP="001C5880">
      <w:pPr>
        <w:ind w:firstLine="720"/>
        <w:jc w:val="both"/>
        <w:rPr>
          <w:rFonts w:ascii="Times New Roman" w:hAnsi="Times New Roman" w:cs="Times New Roman"/>
          <w:sz w:val="28"/>
          <w:szCs w:val="28"/>
        </w:rPr>
      </w:pPr>
      <w:r w:rsidRPr="00D1517C">
        <w:rPr>
          <w:rFonts w:ascii="Times New Roman" w:hAnsi="Times New Roman" w:cs="Times New Roman"/>
          <w:sz w:val="28"/>
          <w:szCs w:val="28"/>
        </w:rPr>
        <w:t>1.1.4 Phương pháp tính</w:t>
      </w:r>
    </w:p>
    <w:p w:rsidR="00D1517C" w:rsidRPr="00D1517C" w:rsidRDefault="00D1517C" w:rsidP="001C5880">
      <w:pPr>
        <w:ind w:firstLine="720"/>
        <w:jc w:val="both"/>
        <w:rPr>
          <w:rFonts w:ascii="Times New Roman" w:hAnsi="Times New Roman" w:cs="Times New Roman"/>
          <w:sz w:val="28"/>
          <w:szCs w:val="28"/>
        </w:rPr>
      </w:pPr>
      <w:r w:rsidRPr="00D1517C">
        <w:rPr>
          <w:rFonts w:ascii="Times New Roman" w:hAnsi="Times New Roman" w:cs="Times New Roman"/>
          <w:sz w:val="28"/>
          <w:szCs w:val="28"/>
        </w:rPr>
        <w:t>1.1.5 Vật lý</w:t>
      </w:r>
    </w:p>
    <w:p w:rsidR="00D1517C" w:rsidRPr="00D1517C" w:rsidRDefault="00D1517C" w:rsidP="001C5880">
      <w:pPr>
        <w:ind w:firstLine="720"/>
        <w:jc w:val="both"/>
        <w:rPr>
          <w:rFonts w:ascii="Times New Roman" w:hAnsi="Times New Roman" w:cs="Times New Roman"/>
          <w:sz w:val="28"/>
          <w:szCs w:val="28"/>
        </w:rPr>
      </w:pPr>
      <w:r w:rsidRPr="00D1517C">
        <w:rPr>
          <w:rFonts w:ascii="Times New Roman" w:hAnsi="Times New Roman" w:cs="Times New Roman"/>
          <w:sz w:val="28"/>
          <w:szCs w:val="28"/>
        </w:rPr>
        <w:t>1.1.6 Hóa học</w:t>
      </w:r>
    </w:p>
    <w:p w:rsidR="00D1517C" w:rsidRDefault="00D1517C" w:rsidP="001C5880">
      <w:pPr>
        <w:ind w:firstLine="720"/>
        <w:jc w:val="both"/>
        <w:rPr>
          <w:rFonts w:ascii="Times New Roman" w:hAnsi="Times New Roman" w:cs="Times New Roman"/>
          <w:sz w:val="28"/>
          <w:szCs w:val="28"/>
        </w:rPr>
      </w:pPr>
      <w:r w:rsidRPr="00D1517C">
        <w:rPr>
          <w:rFonts w:ascii="Times New Roman" w:hAnsi="Times New Roman" w:cs="Times New Roman"/>
          <w:sz w:val="28"/>
          <w:szCs w:val="28"/>
        </w:rPr>
        <w:t>1.1.7 Tin học</w:t>
      </w:r>
    </w:p>
    <w:p w:rsidR="00D1517C" w:rsidRPr="00D1517C" w:rsidRDefault="00D1517C" w:rsidP="00D1517C">
      <w:pPr>
        <w:jc w:val="both"/>
        <w:rPr>
          <w:rFonts w:ascii="Times New Roman" w:hAnsi="Times New Roman" w:cs="Times New Roman"/>
          <w:i/>
          <w:sz w:val="28"/>
          <w:szCs w:val="28"/>
        </w:rPr>
      </w:pPr>
      <w:r w:rsidRPr="00D1517C">
        <w:rPr>
          <w:rFonts w:ascii="Times New Roman" w:hAnsi="Times New Roman" w:cs="Times New Roman"/>
          <w:i/>
          <w:sz w:val="28"/>
          <w:szCs w:val="28"/>
        </w:rPr>
        <w:t>1.2 KIẾN THỨC CƠ SỞ KỸ THUẬT VÀ NGÀNH</w:t>
      </w:r>
    </w:p>
    <w:p w:rsidR="00D1517C" w:rsidRPr="00D1517C" w:rsidRDefault="00D1517C" w:rsidP="001C5880">
      <w:pPr>
        <w:ind w:firstLine="720"/>
        <w:jc w:val="both"/>
        <w:rPr>
          <w:rFonts w:ascii="Times New Roman" w:hAnsi="Times New Roman" w:cs="Times New Roman"/>
          <w:sz w:val="28"/>
          <w:szCs w:val="28"/>
        </w:rPr>
      </w:pPr>
      <w:r w:rsidRPr="00D1517C">
        <w:rPr>
          <w:rFonts w:ascii="Times New Roman" w:hAnsi="Times New Roman" w:cs="Times New Roman"/>
          <w:sz w:val="28"/>
          <w:szCs w:val="28"/>
        </w:rPr>
        <w:t>1.2.1 Vẽ kỹ thuật</w:t>
      </w:r>
    </w:p>
    <w:p w:rsidR="00D1517C" w:rsidRPr="00D1517C" w:rsidRDefault="00D1517C" w:rsidP="001C5880">
      <w:pPr>
        <w:ind w:firstLine="720"/>
        <w:jc w:val="both"/>
        <w:rPr>
          <w:rFonts w:ascii="Times New Roman" w:hAnsi="Times New Roman" w:cs="Times New Roman"/>
          <w:sz w:val="28"/>
          <w:szCs w:val="28"/>
        </w:rPr>
      </w:pPr>
      <w:r w:rsidRPr="00D1517C">
        <w:rPr>
          <w:rFonts w:ascii="Times New Roman" w:hAnsi="Times New Roman" w:cs="Times New Roman"/>
          <w:sz w:val="28"/>
          <w:szCs w:val="28"/>
        </w:rPr>
        <w:t>1.2.2 Cơ lý thuyết</w:t>
      </w:r>
    </w:p>
    <w:p w:rsidR="00D1517C" w:rsidRPr="00D1517C" w:rsidRDefault="00D1517C" w:rsidP="001C5880">
      <w:pPr>
        <w:ind w:firstLine="720"/>
        <w:jc w:val="both"/>
        <w:rPr>
          <w:rFonts w:ascii="Times New Roman" w:hAnsi="Times New Roman" w:cs="Times New Roman"/>
          <w:sz w:val="28"/>
          <w:szCs w:val="28"/>
        </w:rPr>
      </w:pPr>
      <w:r w:rsidRPr="00D1517C">
        <w:rPr>
          <w:rFonts w:ascii="Times New Roman" w:hAnsi="Times New Roman" w:cs="Times New Roman"/>
          <w:sz w:val="28"/>
          <w:szCs w:val="28"/>
        </w:rPr>
        <w:t>1.2.3 Sức bền vật liệu</w:t>
      </w:r>
    </w:p>
    <w:p w:rsidR="00D1517C" w:rsidRPr="00D1517C" w:rsidRDefault="00D1517C" w:rsidP="001C5880">
      <w:pPr>
        <w:ind w:firstLine="720"/>
        <w:jc w:val="both"/>
        <w:rPr>
          <w:rFonts w:ascii="Times New Roman" w:hAnsi="Times New Roman" w:cs="Times New Roman"/>
          <w:sz w:val="28"/>
          <w:szCs w:val="28"/>
        </w:rPr>
      </w:pPr>
      <w:r w:rsidRPr="00D1517C">
        <w:rPr>
          <w:rFonts w:ascii="Times New Roman" w:hAnsi="Times New Roman" w:cs="Times New Roman"/>
          <w:sz w:val="28"/>
          <w:szCs w:val="28"/>
        </w:rPr>
        <w:t>1.2.4 Dung sai-kỹ thuật đo</w:t>
      </w:r>
    </w:p>
    <w:p w:rsidR="00D1517C" w:rsidRPr="00D1517C" w:rsidRDefault="00D1517C" w:rsidP="001C5880">
      <w:pPr>
        <w:ind w:firstLine="720"/>
        <w:jc w:val="both"/>
        <w:rPr>
          <w:rFonts w:ascii="Times New Roman" w:hAnsi="Times New Roman" w:cs="Times New Roman"/>
          <w:sz w:val="28"/>
          <w:szCs w:val="28"/>
        </w:rPr>
      </w:pPr>
      <w:r w:rsidRPr="00D1517C">
        <w:rPr>
          <w:rFonts w:ascii="Times New Roman" w:hAnsi="Times New Roman" w:cs="Times New Roman"/>
          <w:sz w:val="28"/>
          <w:szCs w:val="28"/>
        </w:rPr>
        <w:t>1.2.5 Vật liệu học</w:t>
      </w:r>
    </w:p>
    <w:p w:rsidR="00D1517C" w:rsidRDefault="00D1517C" w:rsidP="001C5880">
      <w:pPr>
        <w:ind w:firstLine="720"/>
        <w:jc w:val="both"/>
        <w:rPr>
          <w:rFonts w:ascii="Times New Roman" w:hAnsi="Times New Roman" w:cs="Times New Roman"/>
          <w:sz w:val="28"/>
          <w:szCs w:val="28"/>
        </w:rPr>
      </w:pPr>
      <w:r w:rsidRPr="00D1517C">
        <w:rPr>
          <w:rFonts w:ascii="Times New Roman" w:hAnsi="Times New Roman" w:cs="Times New Roman"/>
          <w:sz w:val="28"/>
          <w:szCs w:val="28"/>
        </w:rPr>
        <w:t>1.2.6 Nguyên lý-chi tiết máy</w:t>
      </w:r>
    </w:p>
    <w:p w:rsidR="00D1517C" w:rsidRPr="00EE1E51" w:rsidRDefault="00D1517C" w:rsidP="00D1517C">
      <w:pPr>
        <w:jc w:val="both"/>
        <w:rPr>
          <w:rFonts w:ascii="Times New Roman" w:hAnsi="Times New Roman" w:cs="Times New Roman"/>
          <w:i/>
          <w:sz w:val="28"/>
          <w:szCs w:val="28"/>
        </w:rPr>
      </w:pPr>
      <w:r w:rsidRPr="00EE1E51">
        <w:rPr>
          <w:rFonts w:ascii="Times New Roman" w:hAnsi="Times New Roman" w:cs="Times New Roman"/>
          <w:i/>
          <w:sz w:val="28"/>
          <w:szCs w:val="28"/>
        </w:rPr>
        <w:t>1.3 KIẾN THỨC KỸ THUẬT NGÀNH</w:t>
      </w:r>
    </w:p>
    <w:p w:rsidR="00D1517C" w:rsidRPr="00D1517C" w:rsidRDefault="00D1517C" w:rsidP="001C5880">
      <w:pPr>
        <w:ind w:firstLine="720"/>
        <w:jc w:val="both"/>
        <w:rPr>
          <w:rFonts w:ascii="Times New Roman" w:hAnsi="Times New Roman" w:cs="Times New Roman"/>
          <w:sz w:val="28"/>
          <w:szCs w:val="28"/>
        </w:rPr>
      </w:pPr>
      <w:r w:rsidRPr="00D1517C">
        <w:rPr>
          <w:rFonts w:ascii="Times New Roman" w:hAnsi="Times New Roman" w:cs="Times New Roman"/>
          <w:sz w:val="28"/>
          <w:szCs w:val="28"/>
        </w:rPr>
        <w:lastRenderedPageBreak/>
        <w:t>1.3.1 Nguyên lý cắt kim loại</w:t>
      </w:r>
    </w:p>
    <w:p w:rsidR="00D1517C" w:rsidRPr="00D1517C" w:rsidRDefault="00D1517C" w:rsidP="001C5880">
      <w:pPr>
        <w:ind w:firstLine="720"/>
        <w:jc w:val="both"/>
        <w:rPr>
          <w:rFonts w:ascii="Times New Roman" w:hAnsi="Times New Roman" w:cs="Times New Roman"/>
          <w:sz w:val="28"/>
          <w:szCs w:val="28"/>
        </w:rPr>
      </w:pPr>
      <w:r w:rsidRPr="00D1517C">
        <w:rPr>
          <w:rFonts w:ascii="Times New Roman" w:hAnsi="Times New Roman" w:cs="Times New Roman"/>
          <w:sz w:val="28"/>
          <w:szCs w:val="28"/>
        </w:rPr>
        <w:t>1.3.2 Máy cắt kim loại</w:t>
      </w:r>
    </w:p>
    <w:p w:rsidR="00D1517C" w:rsidRDefault="00D1517C" w:rsidP="001C5880">
      <w:pPr>
        <w:ind w:firstLine="720"/>
        <w:jc w:val="both"/>
        <w:rPr>
          <w:rFonts w:ascii="Times New Roman" w:hAnsi="Times New Roman" w:cs="Times New Roman"/>
          <w:sz w:val="28"/>
          <w:szCs w:val="28"/>
        </w:rPr>
      </w:pPr>
      <w:r w:rsidRPr="00D1517C">
        <w:rPr>
          <w:rFonts w:ascii="Times New Roman" w:hAnsi="Times New Roman" w:cs="Times New Roman"/>
          <w:sz w:val="28"/>
          <w:szCs w:val="28"/>
        </w:rPr>
        <w:t>1.3.3 Công nghệ chế tạo máy</w:t>
      </w:r>
    </w:p>
    <w:p w:rsidR="00D1517C" w:rsidRPr="00EE1E51" w:rsidRDefault="00D1517C" w:rsidP="00D1517C">
      <w:pPr>
        <w:jc w:val="both"/>
        <w:rPr>
          <w:rFonts w:ascii="Times New Roman" w:hAnsi="Times New Roman" w:cs="Times New Roman"/>
          <w:i/>
          <w:sz w:val="28"/>
          <w:szCs w:val="28"/>
        </w:rPr>
      </w:pPr>
      <w:r w:rsidRPr="00EE1E51">
        <w:rPr>
          <w:rFonts w:ascii="Times New Roman" w:hAnsi="Times New Roman" w:cs="Times New Roman"/>
          <w:i/>
          <w:sz w:val="28"/>
          <w:szCs w:val="28"/>
        </w:rPr>
        <w:t>1.4 KIẾN THỨC HỖ TRỢ</w:t>
      </w:r>
    </w:p>
    <w:p w:rsidR="00D1517C" w:rsidRPr="00D1517C" w:rsidRDefault="00D1517C" w:rsidP="001C5880">
      <w:pPr>
        <w:ind w:firstLine="720"/>
        <w:jc w:val="both"/>
        <w:rPr>
          <w:rFonts w:ascii="Times New Roman" w:hAnsi="Times New Roman" w:cs="Times New Roman"/>
          <w:sz w:val="28"/>
          <w:szCs w:val="28"/>
        </w:rPr>
      </w:pPr>
      <w:r w:rsidRPr="00D1517C">
        <w:rPr>
          <w:rFonts w:ascii="Times New Roman" w:hAnsi="Times New Roman" w:cs="Times New Roman"/>
          <w:sz w:val="28"/>
          <w:szCs w:val="28"/>
        </w:rPr>
        <w:t>1.4.1 Lập trình CNC</w:t>
      </w:r>
    </w:p>
    <w:p w:rsidR="00D1517C" w:rsidRPr="00D1517C" w:rsidRDefault="00D1517C" w:rsidP="001C5880">
      <w:pPr>
        <w:ind w:firstLine="720"/>
        <w:jc w:val="both"/>
        <w:rPr>
          <w:rFonts w:ascii="Times New Roman" w:hAnsi="Times New Roman" w:cs="Times New Roman"/>
          <w:sz w:val="28"/>
          <w:szCs w:val="28"/>
        </w:rPr>
      </w:pPr>
      <w:r w:rsidRPr="00D1517C">
        <w:rPr>
          <w:rFonts w:ascii="Times New Roman" w:hAnsi="Times New Roman" w:cs="Times New Roman"/>
          <w:sz w:val="28"/>
          <w:szCs w:val="28"/>
        </w:rPr>
        <w:t>1.4.2 Cad/Cam</w:t>
      </w:r>
    </w:p>
    <w:p w:rsidR="00D1517C" w:rsidRPr="00D1517C" w:rsidRDefault="00D1517C" w:rsidP="001C5880">
      <w:pPr>
        <w:ind w:firstLine="720"/>
        <w:jc w:val="both"/>
        <w:rPr>
          <w:rFonts w:ascii="Times New Roman" w:hAnsi="Times New Roman" w:cs="Times New Roman"/>
          <w:sz w:val="28"/>
          <w:szCs w:val="28"/>
        </w:rPr>
      </w:pPr>
      <w:r w:rsidRPr="00D1517C">
        <w:rPr>
          <w:rFonts w:ascii="Times New Roman" w:hAnsi="Times New Roman" w:cs="Times New Roman"/>
          <w:sz w:val="28"/>
          <w:szCs w:val="28"/>
        </w:rPr>
        <w:t>1.4.3 Truyền động thủy lực-khí nén</w:t>
      </w:r>
    </w:p>
    <w:p w:rsidR="00D1517C" w:rsidRDefault="00D1517C" w:rsidP="001C5880">
      <w:pPr>
        <w:ind w:firstLine="720"/>
        <w:jc w:val="both"/>
        <w:rPr>
          <w:rFonts w:ascii="Times New Roman" w:hAnsi="Times New Roman" w:cs="Times New Roman"/>
          <w:sz w:val="28"/>
          <w:szCs w:val="28"/>
        </w:rPr>
      </w:pPr>
      <w:r w:rsidRPr="00D1517C">
        <w:rPr>
          <w:rFonts w:ascii="Times New Roman" w:hAnsi="Times New Roman" w:cs="Times New Roman"/>
          <w:sz w:val="28"/>
          <w:szCs w:val="28"/>
        </w:rPr>
        <w:t>1.4.4 An toàn lao động</w:t>
      </w:r>
    </w:p>
    <w:p w:rsidR="006C7630" w:rsidRPr="00EE1E51" w:rsidRDefault="006C7630" w:rsidP="00D1517C">
      <w:pPr>
        <w:jc w:val="both"/>
        <w:rPr>
          <w:rFonts w:ascii="Times New Roman" w:hAnsi="Times New Roman" w:cs="Times New Roman"/>
          <w:b/>
          <w:sz w:val="28"/>
          <w:szCs w:val="28"/>
        </w:rPr>
      </w:pPr>
      <w:r w:rsidRPr="00EE1E51">
        <w:rPr>
          <w:rFonts w:ascii="Times New Roman" w:hAnsi="Times New Roman" w:cs="Times New Roman"/>
          <w:b/>
          <w:sz w:val="28"/>
          <w:szCs w:val="28"/>
        </w:rPr>
        <w:t>Phần 2. KỸ NĂNG CÁ NHÂN, NGHỀ NGHIỆP VÀ PHẨM CHẤT</w:t>
      </w:r>
    </w:p>
    <w:p w:rsidR="006C7630" w:rsidRPr="00EE1E51" w:rsidRDefault="006C7630" w:rsidP="00D1517C">
      <w:pPr>
        <w:jc w:val="both"/>
        <w:rPr>
          <w:rFonts w:ascii="Times New Roman" w:hAnsi="Times New Roman" w:cs="Times New Roman"/>
          <w:i/>
          <w:sz w:val="28"/>
          <w:szCs w:val="28"/>
        </w:rPr>
      </w:pPr>
      <w:r w:rsidRPr="00EE1E51">
        <w:rPr>
          <w:rFonts w:ascii="Times New Roman" w:hAnsi="Times New Roman" w:cs="Times New Roman"/>
          <w:i/>
          <w:sz w:val="28"/>
          <w:szCs w:val="28"/>
        </w:rPr>
        <w:t>2.1 KHẢ NĂNG PHÂN TÍCH KỸ THUẬT VÀ GIẢI QUYẾT VẤN ĐỀ</w:t>
      </w:r>
    </w:p>
    <w:p w:rsidR="006C7630" w:rsidRPr="006C7630" w:rsidRDefault="006C7630" w:rsidP="001C5880">
      <w:pPr>
        <w:ind w:firstLine="720"/>
        <w:jc w:val="both"/>
        <w:rPr>
          <w:rFonts w:ascii="Times New Roman" w:hAnsi="Times New Roman" w:cs="Times New Roman"/>
          <w:sz w:val="28"/>
          <w:szCs w:val="28"/>
        </w:rPr>
      </w:pPr>
      <w:r w:rsidRPr="006C7630">
        <w:rPr>
          <w:rFonts w:ascii="Times New Roman" w:hAnsi="Times New Roman" w:cs="Times New Roman"/>
          <w:sz w:val="28"/>
          <w:szCs w:val="28"/>
        </w:rPr>
        <w:t>2.1.1 Nhận dạng và xác định vấn đề kỹ thuật</w:t>
      </w:r>
    </w:p>
    <w:p w:rsidR="006C7630" w:rsidRPr="006C7630" w:rsidRDefault="006C7630" w:rsidP="001C5880">
      <w:pPr>
        <w:ind w:firstLine="720"/>
        <w:jc w:val="both"/>
        <w:rPr>
          <w:rFonts w:ascii="Times New Roman" w:hAnsi="Times New Roman" w:cs="Times New Roman"/>
          <w:sz w:val="28"/>
          <w:szCs w:val="28"/>
        </w:rPr>
      </w:pPr>
      <w:r w:rsidRPr="006C7630">
        <w:rPr>
          <w:rFonts w:ascii="Times New Roman" w:hAnsi="Times New Roman" w:cs="Times New Roman"/>
          <w:sz w:val="28"/>
          <w:szCs w:val="28"/>
        </w:rPr>
        <w:t>2.1.2 Mô hình hóa vấn đề</w:t>
      </w:r>
    </w:p>
    <w:p w:rsidR="006C7630" w:rsidRPr="006C7630" w:rsidRDefault="006C7630" w:rsidP="001C5880">
      <w:pPr>
        <w:ind w:firstLine="720"/>
        <w:jc w:val="both"/>
        <w:rPr>
          <w:rFonts w:ascii="Times New Roman" w:hAnsi="Times New Roman" w:cs="Times New Roman"/>
          <w:sz w:val="28"/>
          <w:szCs w:val="28"/>
        </w:rPr>
      </w:pPr>
      <w:r w:rsidRPr="006C7630">
        <w:rPr>
          <w:rFonts w:ascii="Times New Roman" w:hAnsi="Times New Roman" w:cs="Times New Roman"/>
          <w:sz w:val="28"/>
          <w:szCs w:val="28"/>
        </w:rPr>
        <w:t>2.1.3 Ước lượng và phân tích định tính vấn đề</w:t>
      </w:r>
    </w:p>
    <w:p w:rsidR="006C7630" w:rsidRDefault="006C7630" w:rsidP="001C5880">
      <w:pPr>
        <w:ind w:firstLine="720"/>
        <w:jc w:val="both"/>
        <w:rPr>
          <w:rFonts w:ascii="Times New Roman" w:hAnsi="Times New Roman" w:cs="Times New Roman"/>
          <w:sz w:val="28"/>
          <w:szCs w:val="28"/>
        </w:rPr>
      </w:pPr>
      <w:r w:rsidRPr="006C7630">
        <w:rPr>
          <w:rFonts w:ascii="Times New Roman" w:hAnsi="Times New Roman" w:cs="Times New Roman"/>
          <w:sz w:val="28"/>
          <w:szCs w:val="28"/>
        </w:rPr>
        <w:t>2.1.4 Kết luận vấn đề đặt ra</w:t>
      </w:r>
    </w:p>
    <w:p w:rsidR="00A93953" w:rsidRPr="00EE1E51" w:rsidRDefault="00A93953" w:rsidP="006C7630">
      <w:pPr>
        <w:jc w:val="both"/>
        <w:rPr>
          <w:rFonts w:ascii="Times New Roman" w:hAnsi="Times New Roman" w:cs="Times New Roman"/>
          <w:i/>
          <w:sz w:val="28"/>
          <w:szCs w:val="28"/>
        </w:rPr>
      </w:pPr>
      <w:r w:rsidRPr="00EE1E51">
        <w:rPr>
          <w:rFonts w:ascii="Times New Roman" w:hAnsi="Times New Roman" w:cs="Times New Roman"/>
          <w:i/>
          <w:sz w:val="28"/>
          <w:szCs w:val="28"/>
        </w:rPr>
        <w:t>2.2 THỰC NGHIỆM VÀ KHÁM PHÁ TRI THỨC</w:t>
      </w:r>
    </w:p>
    <w:p w:rsidR="00A93953" w:rsidRPr="00A93953" w:rsidRDefault="00A93953" w:rsidP="001C5880">
      <w:pPr>
        <w:ind w:firstLine="720"/>
        <w:jc w:val="both"/>
        <w:rPr>
          <w:rFonts w:ascii="Times New Roman" w:hAnsi="Times New Roman" w:cs="Times New Roman"/>
          <w:sz w:val="28"/>
          <w:szCs w:val="28"/>
        </w:rPr>
      </w:pPr>
      <w:r w:rsidRPr="00A93953">
        <w:rPr>
          <w:rFonts w:ascii="Times New Roman" w:hAnsi="Times New Roman" w:cs="Times New Roman"/>
          <w:sz w:val="28"/>
          <w:szCs w:val="28"/>
        </w:rPr>
        <w:t>2.2.1 Lập giả thuyết về các khả năng xảy ra</w:t>
      </w:r>
    </w:p>
    <w:p w:rsidR="00A93953" w:rsidRPr="00A93953" w:rsidRDefault="00A93953" w:rsidP="001C5880">
      <w:pPr>
        <w:ind w:firstLine="720"/>
        <w:jc w:val="both"/>
        <w:rPr>
          <w:rFonts w:ascii="Times New Roman" w:hAnsi="Times New Roman" w:cs="Times New Roman"/>
          <w:sz w:val="28"/>
          <w:szCs w:val="28"/>
        </w:rPr>
      </w:pPr>
      <w:r w:rsidRPr="00A93953">
        <w:rPr>
          <w:rFonts w:ascii="Times New Roman" w:hAnsi="Times New Roman" w:cs="Times New Roman"/>
          <w:sz w:val="28"/>
          <w:szCs w:val="28"/>
        </w:rPr>
        <w:t>2.2.2 Tìm hiểu thông tin qua sách, vở và internet</w:t>
      </w:r>
    </w:p>
    <w:p w:rsidR="00A93953" w:rsidRPr="00A93953" w:rsidRDefault="00A93953" w:rsidP="001C5880">
      <w:pPr>
        <w:ind w:firstLine="720"/>
        <w:jc w:val="both"/>
        <w:rPr>
          <w:rFonts w:ascii="Times New Roman" w:hAnsi="Times New Roman" w:cs="Times New Roman"/>
          <w:sz w:val="28"/>
          <w:szCs w:val="28"/>
        </w:rPr>
      </w:pPr>
      <w:r w:rsidRPr="00A93953">
        <w:rPr>
          <w:rFonts w:ascii="Times New Roman" w:hAnsi="Times New Roman" w:cs="Times New Roman"/>
          <w:sz w:val="28"/>
          <w:szCs w:val="28"/>
        </w:rPr>
        <w:t>2.2.3 Khảo sát từ thực nghiệm</w:t>
      </w:r>
    </w:p>
    <w:p w:rsidR="00A93953" w:rsidRDefault="00A93953" w:rsidP="001C5880">
      <w:pPr>
        <w:ind w:firstLine="720"/>
        <w:jc w:val="both"/>
        <w:rPr>
          <w:rFonts w:ascii="Times New Roman" w:hAnsi="Times New Roman" w:cs="Times New Roman"/>
          <w:sz w:val="28"/>
          <w:szCs w:val="28"/>
        </w:rPr>
      </w:pPr>
      <w:r w:rsidRPr="00A93953">
        <w:rPr>
          <w:rFonts w:ascii="Times New Roman" w:hAnsi="Times New Roman" w:cs="Times New Roman"/>
          <w:sz w:val="28"/>
          <w:szCs w:val="28"/>
        </w:rPr>
        <w:t>2.2.4 Kiểm định giả thuyết đưa ra, chứng minh</w:t>
      </w:r>
    </w:p>
    <w:p w:rsidR="00A93953" w:rsidRPr="00EE1E51" w:rsidRDefault="00A93953" w:rsidP="00A93953">
      <w:pPr>
        <w:jc w:val="both"/>
        <w:rPr>
          <w:rFonts w:ascii="Times New Roman" w:hAnsi="Times New Roman" w:cs="Times New Roman"/>
          <w:i/>
          <w:sz w:val="28"/>
          <w:szCs w:val="28"/>
        </w:rPr>
      </w:pPr>
      <w:r w:rsidRPr="00EE1E51">
        <w:rPr>
          <w:rFonts w:ascii="Times New Roman" w:hAnsi="Times New Roman" w:cs="Times New Roman"/>
          <w:i/>
          <w:sz w:val="28"/>
          <w:szCs w:val="28"/>
        </w:rPr>
        <w:t>2.3 TƯ DUY HỆ THỐNG</w:t>
      </w:r>
    </w:p>
    <w:p w:rsidR="00A93953" w:rsidRPr="00A93953" w:rsidRDefault="00A93953" w:rsidP="001C5880">
      <w:pPr>
        <w:ind w:firstLine="720"/>
        <w:jc w:val="both"/>
        <w:rPr>
          <w:rFonts w:ascii="Times New Roman" w:hAnsi="Times New Roman" w:cs="Times New Roman"/>
          <w:sz w:val="28"/>
          <w:szCs w:val="28"/>
        </w:rPr>
      </w:pPr>
      <w:r w:rsidRPr="00A93953">
        <w:rPr>
          <w:rFonts w:ascii="Times New Roman" w:hAnsi="Times New Roman" w:cs="Times New Roman"/>
          <w:sz w:val="28"/>
          <w:szCs w:val="28"/>
        </w:rPr>
        <w:t>2.3.1 Nhìn tổng thể vấn đề</w:t>
      </w:r>
    </w:p>
    <w:p w:rsidR="00A93953" w:rsidRPr="00A93953" w:rsidRDefault="00A93953" w:rsidP="001C5880">
      <w:pPr>
        <w:ind w:firstLine="720"/>
        <w:jc w:val="both"/>
        <w:rPr>
          <w:rFonts w:ascii="Times New Roman" w:hAnsi="Times New Roman" w:cs="Times New Roman"/>
          <w:sz w:val="28"/>
          <w:szCs w:val="28"/>
        </w:rPr>
      </w:pPr>
      <w:r w:rsidRPr="00A93953">
        <w:rPr>
          <w:rFonts w:ascii="Times New Roman" w:hAnsi="Times New Roman" w:cs="Times New Roman"/>
          <w:sz w:val="28"/>
          <w:szCs w:val="28"/>
        </w:rPr>
        <w:t>2.3.2 Xác định những vấn đề phát sinh và tương tác trong hệ thống</w:t>
      </w:r>
    </w:p>
    <w:p w:rsidR="00A93953" w:rsidRPr="00A93953" w:rsidRDefault="00A93953" w:rsidP="001C5880">
      <w:pPr>
        <w:ind w:firstLine="720"/>
        <w:jc w:val="both"/>
        <w:rPr>
          <w:rFonts w:ascii="Times New Roman" w:hAnsi="Times New Roman" w:cs="Times New Roman"/>
          <w:sz w:val="28"/>
          <w:szCs w:val="28"/>
        </w:rPr>
      </w:pPr>
      <w:r w:rsidRPr="00A93953">
        <w:rPr>
          <w:rFonts w:ascii="Times New Roman" w:hAnsi="Times New Roman" w:cs="Times New Roman"/>
          <w:sz w:val="28"/>
          <w:szCs w:val="28"/>
        </w:rPr>
        <w:t>2.3.3 Sắp xếp và xác định các yếu tố trọng tâm</w:t>
      </w:r>
    </w:p>
    <w:p w:rsidR="00A93953" w:rsidRDefault="00A93953" w:rsidP="001C5880">
      <w:pPr>
        <w:ind w:firstLine="720"/>
        <w:jc w:val="both"/>
        <w:rPr>
          <w:rFonts w:ascii="Times New Roman" w:hAnsi="Times New Roman" w:cs="Times New Roman"/>
          <w:sz w:val="28"/>
          <w:szCs w:val="28"/>
        </w:rPr>
      </w:pPr>
      <w:r w:rsidRPr="00A93953">
        <w:rPr>
          <w:rFonts w:ascii="Times New Roman" w:hAnsi="Times New Roman" w:cs="Times New Roman"/>
          <w:sz w:val="28"/>
          <w:szCs w:val="28"/>
        </w:rPr>
        <w:lastRenderedPageBreak/>
        <w:t>2.3.4 Phân tích ưu nhược điểm và chọn giải pháp cân bằng</w:t>
      </w:r>
    </w:p>
    <w:p w:rsidR="007D2832" w:rsidRPr="00EE1E51" w:rsidRDefault="007D2832" w:rsidP="00A93953">
      <w:pPr>
        <w:jc w:val="both"/>
        <w:rPr>
          <w:rFonts w:ascii="Times New Roman" w:hAnsi="Times New Roman" w:cs="Times New Roman"/>
          <w:i/>
          <w:sz w:val="28"/>
          <w:szCs w:val="28"/>
        </w:rPr>
      </w:pPr>
      <w:r w:rsidRPr="00EE1E51">
        <w:rPr>
          <w:rFonts w:ascii="Times New Roman" w:hAnsi="Times New Roman" w:cs="Times New Roman"/>
          <w:i/>
          <w:sz w:val="28"/>
          <w:szCs w:val="28"/>
        </w:rPr>
        <w:t>2.4 KỸ NĂNG VÀ THÁI ĐỘ CÁ NHÂN</w:t>
      </w:r>
    </w:p>
    <w:p w:rsidR="007D2832" w:rsidRPr="007D2832" w:rsidRDefault="007D2832" w:rsidP="001C5880">
      <w:pPr>
        <w:ind w:firstLine="720"/>
        <w:jc w:val="both"/>
        <w:rPr>
          <w:rFonts w:ascii="Times New Roman" w:hAnsi="Times New Roman" w:cs="Times New Roman"/>
          <w:sz w:val="28"/>
          <w:szCs w:val="28"/>
        </w:rPr>
      </w:pPr>
      <w:r w:rsidRPr="007D2832">
        <w:rPr>
          <w:rFonts w:ascii="Times New Roman" w:hAnsi="Times New Roman" w:cs="Times New Roman"/>
          <w:sz w:val="28"/>
          <w:szCs w:val="28"/>
        </w:rPr>
        <w:t>2.4.1 Chủ động và sẵn sàng chấp nhận rủi ro</w:t>
      </w:r>
    </w:p>
    <w:p w:rsidR="007D2832" w:rsidRPr="007D2832" w:rsidRDefault="007D2832" w:rsidP="001C5880">
      <w:pPr>
        <w:ind w:firstLine="720"/>
        <w:jc w:val="both"/>
        <w:rPr>
          <w:rFonts w:ascii="Times New Roman" w:hAnsi="Times New Roman" w:cs="Times New Roman"/>
          <w:sz w:val="28"/>
          <w:szCs w:val="28"/>
        </w:rPr>
      </w:pPr>
      <w:r w:rsidRPr="007D2832">
        <w:rPr>
          <w:rFonts w:ascii="Times New Roman" w:hAnsi="Times New Roman" w:cs="Times New Roman"/>
          <w:sz w:val="28"/>
          <w:szCs w:val="28"/>
        </w:rPr>
        <w:t>2.4.2 Có tính kiên trì và linh hoạt</w:t>
      </w:r>
    </w:p>
    <w:p w:rsidR="007D2832" w:rsidRPr="007D2832" w:rsidRDefault="007D2832" w:rsidP="001C5880">
      <w:pPr>
        <w:ind w:firstLine="720"/>
        <w:jc w:val="both"/>
        <w:rPr>
          <w:rFonts w:ascii="Times New Roman" w:hAnsi="Times New Roman" w:cs="Times New Roman"/>
          <w:sz w:val="28"/>
          <w:szCs w:val="28"/>
        </w:rPr>
      </w:pPr>
      <w:r w:rsidRPr="007D2832">
        <w:rPr>
          <w:rFonts w:ascii="Times New Roman" w:hAnsi="Times New Roman" w:cs="Times New Roman"/>
          <w:sz w:val="28"/>
          <w:szCs w:val="28"/>
        </w:rPr>
        <w:t>2.4.3 Có khả năng tư duy</w:t>
      </w:r>
    </w:p>
    <w:p w:rsidR="007D2832" w:rsidRPr="007D2832" w:rsidRDefault="007D2832" w:rsidP="001C5880">
      <w:pPr>
        <w:ind w:firstLine="720"/>
        <w:jc w:val="both"/>
        <w:rPr>
          <w:rFonts w:ascii="Times New Roman" w:hAnsi="Times New Roman" w:cs="Times New Roman"/>
          <w:sz w:val="28"/>
          <w:szCs w:val="28"/>
        </w:rPr>
      </w:pPr>
      <w:r w:rsidRPr="007D2832">
        <w:rPr>
          <w:rFonts w:ascii="Times New Roman" w:hAnsi="Times New Roman" w:cs="Times New Roman"/>
          <w:sz w:val="28"/>
          <w:szCs w:val="28"/>
        </w:rPr>
        <w:t>2.4.4 Khả năng nhận biết về kiến thức của chính mình</w:t>
      </w:r>
    </w:p>
    <w:p w:rsidR="007D2832" w:rsidRPr="007D2832" w:rsidRDefault="007D2832" w:rsidP="001C5880">
      <w:pPr>
        <w:ind w:firstLine="720"/>
        <w:jc w:val="both"/>
        <w:rPr>
          <w:rFonts w:ascii="Times New Roman" w:hAnsi="Times New Roman" w:cs="Times New Roman"/>
          <w:sz w:val="28"/>
          <w:szCs w:val="28"/>
        </w:rPr>
      </w:pPr>
      <w:r w:rsidRPr="007D2832">
        <w:rPr>
          <w:rFonts w:ascii="Times New Roman" w:hAnsi="Times New Roman" w:cs="Times New Roman"/>
          <w:sz w:val="28"/>
          <w:szCs w:val="28"/>
        </w:rPr>
        <w:t>2.4.5 Ham tìm hiểu, khả năng học tập suốt đời</w:t>
      </w:r>
    </w:p>
    <w:p w:rsidR="007D2832" w:rsidRDefault="007D2832" w:rsidP="001C5880">
      <w:pPr>
        <w:ind w:firstLine="720"/>
        <w:jc w:val="both"/>
        <w:rPr>
          <w:rFonts w:ascii="Times New Roman" w:hAnsi="Times New Roman" w:cs="Times New Roman"/>
          <w:sz w:val="28"/>
          <w:szCs w:val="28"/>
        </w:rPr>
      </w:pPr>
      <w:r w:rsidRPr="007D2832">
        <w:rPr>
          <w:rFonts w:ascii="Times New Roman" w:hAnsi="Times New Roman" w:cs="Times New Roman"/>
          <w:sz w:val="28"/>
          <w:szCs w:val="28"/>
        </w:rPr>
        <w:t>2.4.6 Biết cách quản lý nguồn lực và thời gian</w:t>
      </w:r>
    </w:p>
    <w:p w:rsidR="00FC42CA" w:rsidRPr="00EE1E51" w:rsidRDefault="00FC42CA" w:rsidP="007D2832">
      <w:pPr>
        <w:jc w:val="both"/>
        <w:rPr>
          <w:rFonts w:ascii="Times New Roman" w:hAnsi="Times New Roman" w:cs="Times New Roman"/>
          <w:i/>
          <w:sz w:val="28"/>
          <w:szCs w:val="28"/>
        </w:rPr>
      </w:pPr>
      <w:r w:rsidRPr="00EE1E51">
        <w:rPr>
          <w:rFonts w:ascii="Times New Roman" w:hAnsi="Times New Roman" w:cs="Times New Roman"/>
          <w:i/>
          <w:sz w:val="28"/>
          <w:szCs w:val="28"/>
        </w:rPr>
        <w:t>2.5 CÁC KỸ NĂNG VÀ THÁI ĐỘ CHUYÊN NGHIỆP</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2.5.1 Thể hiện đạ</w:t>
      </w:r>
      <w:r w:rsidR="00A97F88">
        <w:rPr>
          <w:rFonts w:ascii="Times New Roman" w:hAnsi="Times New Roman" w:cs="Times New Roman"/>
          <w:sz w:val="28"/>
          <w:szCs w:val="28"/>
        </w:rPr>
        <w:t>o đ</w:t>
      </w:r>
      <w:r w:rsidRPr="00FC42CA">
        <w:rPr>
          <w:rFonts w:ascii="Times New Roman" w:hAnsi="Times New Roman" w:cs="Times New Roman"/>
          <w:sz w:val="28"/>
          <w:szCs w:val="28"/>
        </w:rPr>
        <w:t>ức nghề nghiệp, tính trung thực, làm việc có trách nhiệm</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2.5.2 Có thái độ hành xử chuyên nghiệp</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2.5.3 Chủ động lên kế hoạch cho nghề nghiệp của mình</w:t>
      </w:r>
    </w:p>
    <w:p w:rsid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2.5.4 Luôn cập nhật thông tin trong lĩnh vực kỹ thuật</w:t>
      </w:r>
    </w:p>
    <w:p w:rsidR="00FC42CA" w:rsidRPr="00EE1E51" w:rsidRDefault="00FC42CA" w:rsidP="00FC42CA">
      <w:pPr>
        <w:jc w:val="both"/>
        <w:rPr>
          <w:rFonts w:ascii="Times New Roman" w:hAnsi="Times New Roman" w:cs="Times New Roman"/>
          <w:b/>
          <w:sz w:val="28"/>
          <w:szCs w:val="28"/>
        </w:rPr>
      </w:pPr>
      <w:r w:rsidRPr="00EE1E51">
        <w:rPr>
          <w:rFonts w:ascii="Times New Roman" w:hAnsi="Times New Roman" w:cs="Times New Roman"/>
          <w:b/>
          <w:sz w:val="28"/>
          <w:szCs w:val="28"/>
        </w:rPr>
        <w:t>Phần 3. KỸ NĂNG LÀM VIỆC NHÓM VÀ GIAO TIẾP</w:t>
      </w:r>
    </w:p>
    <w:p w:rsidR="00FC42CA" w:rsidRPr="00EE1E51" w:rsidRDefault="00FC42CA" w:rsidP="00FC42CA">
      <w:pPr>
        <w:jc w:val="both"/>
        <w:rPr>
          <w:rFonts w:ascii="Times New Roman" w:hAnsi="Times New Roman" w:cs="Times New Roman"/>
          <w:i/>
          <w:sz w:val="28"/>
          <w:szCs w:val="28"/>
        </w:rPr>
      </w:pPr>
      <w:r w:rsidRPr="00EE1E51">
        <w:rPr>
          <w:rFonts w:ascii="Times New Roman" w:hAnsi="Times New Roman" w:cs="Times New Roman"/>
          <w:i/>
          <w:sz w:val="28"/>
          <w:szCs w:val="28"/>
        </w:rPr>
        <w:t>3.1 LÀM VIỆC THEO NHÓM</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3.1.1 Thành lập nhóm</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3.1.2 Tổ chức hoạt động nhóm</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3.1.3 Phát triển nhóm</w:t>
      </w:r>
    </w:p>
    <w:p w:rsid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3.1.4 Lãnh đạo nhóm</w:t>
      </w:r>
    </w:p>
    <w:p w:rsidR="00FC42CA" w:rsidRPr="00EE1E51" w:rsidRDefault="00FC42CA" w:rsidP="00FC42CA">
      <w:pPr>
        <w:jc w:val="both"/>
        <w:rPr>
          <w:rFonts w:ascii="Times New Roman" w:hAnsi="Times New Roman" w:cs="Times New Roman"/>
          <w:i/>
          <w:sz w:val="28"/>
          <w:szCs w:val="28"/>
        </w:rPr>
      </w:pPr>
      <w:r w:rsidRPr="00EE1E51">
        <w:rPr>
          <w:rFonts w:ascii="Times New Roman" w:hAnsi="Times New Roman" w:cs="Times New Roman"/>
          <w:i/>
          <w:sz w:val="28"/>
          <w:szCs w:val="28"/>
        </w:rPr>
        <w:t>3.2 GIAO TIẾP</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3.2.1 Giao tiếp bằng văn bản</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3.2.2 Giao tiếp đa phương tiện</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lastRenderedPageBreak/>
        <w:t>3.2.3 Thuyết trình và cử chỉ giao tiếp</w:t>
      </w:r>
    </w:p>
    <w:p w:rsid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3.2.4 Giao tiếp Tiếng Anh</w:t>
      </w:r>
      <w:bookmarkStart w:id="0" w:name="_GoBack"/>
      <w:bookmarkEnd w:id="0"/>
    </w:p>
    <w:p w:rsidR="00FC42CA" w:rsidRPr="00EE1E51" w:rsidRDefault="00FC42CA" w:rsidP="00FC42CA">
      <w:pPr>
        <w:jc w:val="both"/>
        <w:rPr>
          <w:rFonts w:ascii="Times New Roman" w:hAnsi="Times New Roman" w:cs="Times New Roman"/>
          <w:b/>
          <w:sz w:val="28"/>
          <w:szCs w:val="28"/>
        </w:rPr>
      </w:pPr>
      <w:r w:rsidRPr="00EE1E51">
        <w:rPr>
          <w:rFonts w:ascii="Times New Roman" w:hAnsi="Times New Roman" w:cs="Times New Roman"/>
          <w:b/>
          <w:sz w:val="28"/>
          <w:szCs w:val="28"/>
        </w:rPr>
        <w:t>Phần 4. NĂNG LỰC HÌNH THÀNH Ý TƯỞNG, THIẾT KẾ, TRIỂN KHAI, VÀ VẬN HÀNH TRONG BỐI CẢNH DOANH NGHIỆP VÀ XÃ HỘI</w:t>
      </w:r>
    </w:p>
    <w:p w:rsidR="00FC42CA" w:rsidRPr="00EE1E51" w:rsidRDefault="00FC42CA" w:rsidP="00FC42CA">
      <w:pPr>
        <w:jc w:val="both"/>
        <w:rPr>
          <w:rFonts w:ascii="Times New Roman" w:hAnsi="Times New Roman" w:cs="Times New Roman"/>
          <w:i/>
          <w:sz w:val="28"/>
          <w:szCs w:val="28"/>
        </w:rPr>
      </w:pPr>
      <w:r w:rsidRPr="00EE1E51">
        <w:rPr>
          <w:rFonts w:ascii="Times New Roman" w:hAnsi="Times New Roman" w:cs="Times New Roman"/>
          <w:i/>
          <w:sz w:val="28"/>
          <w:szCs w:val="28"/>
        </w:rPr>
        <w:t>4.1 BỐI CẢNH BÊN NGOÀI XÃ HỘI</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4.1.1 Vai trò và trách nhiệm của người kỹ sư đối với xã hội</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4.1.2 Nhận thức được những lợi ích mang lại trong việc ứng dụng khoa học kỹ thuật</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4.1.3 Kiến thức pháp luật, lịch sử, văn hóa</w:t>
      </w:r>
    </w:p>
    <w:p w:rsid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4.1.4 Các vấn đề mang tính thời sự</w:t>
      </w:r>
    </w:p>
    <w:p w:rsidR="00FC42CA" w:rsidRPr="00EE1E51" w:rsidRDefault="00FC42CA" w:rsidP="00FC42CA">
      <w:pPr>
        <w:jc w:val="both"/>
        <w:rPr>
          <w:rFonts w:ascii="Times New Roman" w:hAnsi="Times New Roman" w:cs="Times New Roman"/>
          <w:i/>
          <w:sz w:val="28"/>
          <w:szCs w:val="28"/>
        </w:rPr>
      </w:pPr>
      <w:r w:rsidRPr="00EE1E51">
        <w:rPr>
          <w:rFonts w:ascii="Times New Roman" w:hAnsi="Times New Roman" w:cs="Times New Roman"/>
          <w:i/>
          <w:sz w:val="28"/>
          <w:szCs w:val="28"/>
        </w:rPr>
        <w:t>4.2 BỐI CẢNH KINH DOANH VÀ DOANH NGHIỆP</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4.2.1 Tôn trọng sự đa dạng văn hóa doanh nghiệp</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4.2.2 Chiến lược, mục tiêu và kế hoạch kinh doanh</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4.2.3 Có đầu óc thương mại hóa kỹ thuật</w:t>
      </w:r>
    </w:p>
    <w:p w:rsid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4.2.4 Khả năng thích ứng trong các môi trường làm việc khác nhau</w:t>
      </w:r>
    </w:p>
    <w:p w:rsidR="00FC42CA" w:rsidRPr="00EE1E51" w:rsidRDefault="00FC42CA" w:rsidP="00FC42CA">
      <w:pPr>
        <w:jc w:val="both"/>
        <w:rPr>
          <w:rFonts w:ascii="Times New Roman" w:hAnsi="Times New Roman" w:cs="Times New Roman"/>
          <w:i/>
          <w:sz w:val="28"/>
          <w:szCs w:val="28"/>
        </w:rPr>
      </w:pPr>
      <w:r w:rsidRPr="00EE1E51">
        <w:rPr>
          <w:rFonts w:ascii="Times New Roman" w:hAnsi="Times New Roman" w:cs="Times New Roman"/>
          <w:i/>
          <w:sz w:val="28"/>
          <w:szCs w:val="28"/>
        </w:rPr>
        <w:t>4.3 HÌNH THÀNH Ý TƯỞNG VÀ XÂY DỰNG HỆ THỐNG</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4.3.1 Thiết lập những mục tiêu và yêu cầu của hệ thống</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4.3.2 Xác định chức năng, khái niệm và cấu trúc của hệ thống</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4.3.3 Mô hình hóa hệ thống và đảm bảo mục tiêu có thể đạt được</w:t>
      </w:r>
    </w:p>
    <w:p w:rsid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4.3.4 Quản lý đề án</w:t>
      </w:r>
    </w:p>
    <w:p w:rsidR="00FC42CA" w:rsidRPr="00EE1E51" w:rsidRDefault="00FC42CA" w:rsidP="00FC42CA">
      <w:pPr>
        <w:jc w:val="both"/>
        <w:rPr>
          <w:rFonts w:ascii="Times New Roman" w:hAnsi="Times New Roman" w:cs="Times New Roman"/>
          <w:i/>
          <w:sz w:val="28"/>
          <w:szCs w:val="28"/>
        </w:rPr>
      </w:pPr>
      <w:r w:rsidRPr="00EE1E51">
        <w:rPr>
          <w:rFonts w:ascii="Times New Roman" w:hAnsi="Times New Roman" w:cs="Times New Roman"/>
          <w:i/>
          <w:sz w:val="28"/>
          <w:szCs w:val="28"/>
        </w:rPr>
        <w:t>4.4 THIẾT KẾ</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4.4.1 Quy trình thiết kế</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4.4.2 Các giai đoạn quá trình thiết kế và phương pháp tiếp cận</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lastRenderedPageBreak/>
        <w:t>4.4.3 Vận dụng kiến thức trong thiết kế</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4.4.4 Thiết kế chuyên ngành</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4.4.5 Thiết kế đa lĩnh vực</w:t>
      </w:r>
    </w:p>
    <w:p w:rsid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4.4.6 Thiết kế đa mục tiêu</w:t>
      </w:r>
    </w:p>
    <w:p w:rsidR="00FC42CA" w:rsidRPr="00EE1E51" w:rsidRDefault="00FC42CA" w:rsidP="00FC42CA">
      <w:pPr>
        <w:jc w:val="both"/>
        <w:rPr>
          <w:rFonts w:ascii="Times New Roman" w:hAnsi="Times New Roman" w:cs="Times New Roman"/>
          <w:i/>
          <w:sz w:val="28"/>
          <w:szCs w:val="28"/>
        </w:rPr>
      </w:pPr>
      <w:r w:rsidRPr="00EE1E51">
        <w:rPr>
          <w:rFonts w:ascii="Times New Roman" w:hAnsi="Times New Roman" w:cs="Times New Roman"/>
          <w:i/>
          <w:sz w:val="28"/>
          <w:szCs w:val="28"/>
        </w:rPr>
        <w:t>4.5 TRIỂN KHAI</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4.5.1 Lập kế hoạch quá trình triển khai</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4.5.2 Phần cứng: quy trình gia công chi tiết và lắp ráp</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4.5.3 Phần mềm: hệ thống điều khiển và lập trình gia công</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4.5.4 Tích hợp phần cơ và phần điều khiển</w:t>
      </w:r>
    </w:p>
    <w:p w:rsidR="00FC42CA" w:rsidRP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4.5.5 Thử nghiệm, kiểm tra, thẩm định</w:t>
      </w:r>
    </w:p>
    <w:p w:rsidR="00FC42CA" w:rsidRDefault="00FC42CA" w:rsidP="001C5880">
      <w:pPr>
        <w:ind w:firstLine="720"/>
        <w:jc w:val="both"/>
        <w:rPr>
          <w:rFonts w:ascii="Times New Roman" w:hAnsi="Times New Roman" w:cs="Times New Roman"/>
          <w:sz w:val="28"/>
          <w:szCs w:val="28"/>
        </w:rPr>
      </w:pPr>
      <w:r w:rsidRPr="00FC42CA">
        <w:rPr>
          <w:rFonts w:ascii="Times New Roman" w:hAnsi="Times New Roman" w:cs="Times New Roman"/>
          <w:sz w:val="28"/>
          <w:szCs w:val="28"/>
        </w:rPr>
        <w:t>4.5.6 Quản lý quá trình triển khai</w:t>
      </w:r>
    </w:p>
    <w:p w:rsidR="00EE1E51" w:rsidRPr="00EE1E51" w:rsidRDefault="00EE1E51" w:rsidP="00FC42CA">
      <w:pPr>
        <w:jc w:val="both"/>
        <w:rPr>
          <w:rFonts w:ascii="Times New Roman" w:hAnsi="Times New Roman" w:cs="Times New Roman"/>
          <w:i/>
          <w:sz w:val="28"/>
          <w:szCs w:val="28"/>
        </w:rPr>
      </w:pPr>
      <w:r w:rsidRPr="00EE1E51">
        <w:rPr>
          <w:rFonts w:ascii="Times New Roman" w:hAnsi="Times New Roman" w:cs="Times New Roman"/>
          <w:i/>
          <w:sz w:val="28"/>
          <w:szCs w:val="28"/>
        </w:rPr>
        <w:t>4.6 VẬN HÀNH</w:t>
      </w:r>
    </w:p>
    <w:p w:rsidR="00EE1E51" w:rsidRPr="00EE1E51" w:rsidRDefault="00EE1E51" w:rsidP="001C5880">
      <w:pPr>
        <w:ind w:firstLine="720"/>
        <w:jc w:val="both"/>
        <w:rPr>
          <w:rFonts w:ascii="Times New Roman" w:hAnsi="Times New Roman" w:cs="Times New Roman"/>
          <w:sz w:val="28"/>
          <w:szCs w:val="28"/>
        </w:rPr>
      </w:pPr>
      <w:r w:rsidRPr="00EE1E51">
        <w:rPr>
          <w:rFonts w:ascii="Times New Roman" w:hAnsi="Times New Roman" w:cs="Times New Roman"/>
          <w:sz w:val="28"/>
          <w:szCs w:val="28"/>
        </w:rPr>
        <w:t>4.6.1 Thiết kế và tối ưu hóa quá trình vận hành</w:t>
      </w:r>
    </w:p>
    <w:p w:rsidR="00EE1E51" w:rsidRPr="00EE1E51" w:rsidRDefault="00EE1E51" w:rsidP="001C5880">
      <w:pPr>
        <w:ind w:firstLine="720"/>
        <w:jc w:val="both"/>
        <w:rPr>
          <w:rFonts w:ascii="Times New Roman" w:hAnsi="Times New Roman" w:cs="Times New Roman"/>
          <w:sz w:val="28"/>
          <w:szCs w:val="28"/>
        </w:rPr>
      </w:pPr>
      <w:r w:rsidRPr="00EE1E51">
        <w:rPr>
          <w:rFonts w:ascii="Times New Roman" w:hAnsi="Times New Roman" w:cs="Times New Roman"/>
          <w:sz w:val="28"/>
          <w:szCs w:val="28"/>
        </w:rPr>
        <w:t>4.6.2 Huấn luyện vận hành</w:t>
      </w:r>
    </w:p>
    <w:p w:rsidR="00EE1E51" w:rsidRPr="00EE1E51" w:rsidRDefault="00EE1E51" w:rsidP="001C5880">
      <w:pPr>
        <w:ind w:firstLine="720"/>
        <w:jc w:val="both"/>
        <w:rPr>
          <w:rFonts w:ascii="Times New Roman" w:hAnsi="Times New Roman" w:cs="Times New Roman"/>
          <w:sz w:val="28"/>
          <w:szCs w:val="28"/>
        </w:rPr>
      </w:pPr>
      <w:r w:rsidRPr="00EE1E51">
        <w:rPr>
          <w:rFonts w:ascii="Times New Roman" w:hAnsi="Times New Roman" w:cs="Times New Roman"/>
          <w:sz w:val="28"/>
          <w:szCs w:val="28"/>
        </w:rPr>
        <w:t>4.6.3 Các hoạt động hỗ trợ trong vòng đời hệ thống</w:t>
      </w:r>
    </w:p>
    <w:p w:rsidR="00EE1E51" w:rsidRPr="00EE1E51" w:rsidRDefault="00EE1E51" w:rsidP="001C5880">
      <w:pPr>
        <w:ind w:firstLine="720"/>
        <w:jc w:val="both"/>
        <w:rPr>
          <w:rFonts w:ascii="Times New Roman" w:hAnsi="Times New Roman" w:cs="Times New Roman"/>
          <w:sz w:val="28"/>
          <w:szCs w:val="28"/>
        </w:rPr>
      </w:pPr>
      <w:r w:rsidRPr="00EE1E51">
        <w:rPr>
          <w:rFonts w:ascii="Times New Roman" w:hAnsi="Times New Roman" w:cs="Times New Roman"/>
          <w:sz w:val="28"/>
          <w:szCs w:val="28"/>
        </w:rPr>
        <w:t>4.6.4 Cải tiến và phát triển hệ thống</w:t>
      </w:r>
    </w:p>
    <w:p w:rsidR="00EE1E51" w:rsidRPr="00EE1E51" w:rsidRDefault="00EE1E51" w:rsidP="001C5880">
      <w:pPr>
        <w:ind w:firstLine="720"/>
        <w:jc w:val="both"/>
        <w:rPr>
          <w:rFonts w:ascii="Times New Roman" w:hAnsi="Times New Roman" w:cs="Times New Roman"/>
          <w:sz w:val="28"/>
          <w:szCs w:val="28"/>
        </w:rPr>
      </w:pPr>
      <w:r w:rsidRPr="00EE1E51">
        <w:rPr>
          <w:rFonts w:ascii="Times New Roman" w:hAnsi="Times New Roman" w:cs="Times New Roman"/>
          <w:sz w:val="28"/>
          <w:szCs w:val="28"/>
        </w:rPr>
        <w:t>4.6.5 Xử lý sau vòng đời hệ thống</w:t>
      </w:r>
    </w:p>
    <w:p w:rsidR="00D1517C" w:rsidRDefault="00EE1E51" w:rsidP="001C5880">
      <w:pPr>
        <w:ind w:firstLine="720"/>
        <w:jc w:val="both"/>
        <w:rPr>
          <w:rFonts w:ascii="Times New Roman" w:hAnsi="Times New Roman" w:cs="Times New Roman"/>
          <w:sz w:val="28"/>
          <w:szCs w:val="28"/>
        </w:rPr>
      </w:pPr>
      <w:r w:rsidRPr="00EE1E51">
        <w:rPr>
          <w:rFonts w:ascii="Times New Roman" w:hAnsi="Times New Roman" w:cs="Times New Roman"/>
          <w:sz w:val="28"/>
          <w:szCs w:val="28"/>
        </w:rPr>
        <w:t>4.6.6 Quản lý vận hành</w:t>
      </w:r>
      <w:r w:rsidR="00D1517C" w:rsidRPr="00D1517C">
        <w:rPr>
          <w:rFonts w:ascii="Times New Roman" w:hAnsi="Times New Roman" w:cs="Times New Roman"/>
          <w:sz w:val="28"/>
          <w:szCs w:val="28"/>
        </w:rPr>
        <w:tab/>
      </w:r>
      <w:r w:rsidR="00D1517C" w:rsidRPr="00D1517C">
        <w:rPr>
          <w:rFonts w:ascii="Times New Roman" w:hAnsi="Times New Roman" w:cs="Times New Roman"/>
          <w:sz w:val="28"/>
          <w:szCs w:val="28"/>
        </w:rPr>
        <w:tab/>
      </w:r>
      <w:r w:rsidR="00D1517C" w:rsidRPr="00D1517C">
        <w:rPr>
          <w:rFonts w:ascii="Times New Roman" w:hAnsi="Times New Roman" w:cs="Times New Roman"/>
          <w:sz w:val="28"/>
          <w:szCs w:val="28"/>
        </w:rPr>
        <w:tab/>
      </w:r>
      <w:r w:rsidR="00D1517C" w:rsidRPr="00D1517C">
        <w:rPr>
          <w:rFonts w:ascii="Times New Roman" w:hAnsi="Times New Roman" w:cs="Times New Roman"/>
          <w:sz w:val="28"/>
          <w:szCs w:val="28"/>
        </w:rPr>
        <w:tab/>
      </w:r>
      <w:r w:rsidR="00D1517C" w:rsidRPr="00D1517C">
        <w:rPr>
          <w:rFonts w:ascii="Times New Roman" w:hAnsi="Times New Roman" w:cs="Times New Roman"/>
          <w:sz w:val="28"/>
          <w:szCs w:val="28"/>
        </w:rPr>
        <w:tab/>
      </w:r>
      <w:r w:rsidR="00D1517C" w:rsidRPr="00D1517C">
        <w:rPr>
          <w:rFonts w:ascii="Times New Roman" w:hAnsi="Times New Roman" w:cs="Times New Roman"/>
          <w:sz w:val="28"/>
          <w:szCs w:val="28"/>
        </w:rPr>
        <w:tab/>
      </w:r>
      <w:r w:rsidR="00D1517C" w:rsidRPr="00D1517C">
        <w:rPr>
          <w:rFonts w:ascii="Times New Roman" w:hAnsi="Times New Roman" w:cs="Times New Roman"/>
          <w:sz w:val="28"/>
          <w:szCs w:val="28"/>
        </w:rPr>
        <w:tab/>
      </w:r>
      <w:r w:rsidR="00D1517C" w:rsidRPr="00D1517C">
        <w:rPr>
          <w:rFonts w:ascii="Times New Roman" w:hAnsi="Times New Roman" w:cs="Times New Roman"/>
          <w:sz w:val="28"/>
          <w:szCs w:val="28"/>
        </w:rPr>
        <w:tab/>
      </w:r>
      <w:r w:rsidR="00D1517C" w:rsidRPr="00D1517C">
        <w:rPr>
          <w:rFonts w:ascii="Times New Roman" w:hAnsi="Times New Roman" w:cs="Times New Roman"/>
          <w:sz w:val="28"/>
          <w:szCs w:val="28"/>
        </w:rPr>
        <w:tab/>
      </w:r>
      <w:r w:rsidR="00D1517C" w:rsidRPr="00D1517C">
        <w:rPr>
          <w:rFonts w:ascii="Times New Roman" w:hAnsi="Times New Roman" w:cs="Times New Roman"/>
          <w:sz w:val="28"/>
          <w:szCs w:val="28"/>
        </w:rPr>
        <w:tab/>
      </w:r>
      <w:r w:rsidR="00D1517C" w:rsidRPr="00D1517C">
        <w:rPr>
          <w:rFonts w:ascii="Times New Roman" w:hAnsi="Times New Roman" w:cs="Times New Roman"/>
          <w:sz w:val="28"/>
          <w:szCs w:val="28"/>
        </w:rPr>
        <w:tab/>
      </w:r>
      <w:r w:rsidR="00D1517C" w:rsidRPr="00D1517C">
        <w:rPr>
          <w:rFonts w:ascii="Times New Roman" w:hAnsi="Times New Roman" w:cs="Times New Roman"/>
          <w:sz w:val="28"/>
          <w:szCs w:val="28"/>
        </w:rPr>
        <w:tab/>
      </w:r>
      <w:r w:rsidR="00D1517C" w:rsidRPr="00D1517C">
        <w:rPr>
          <w:rFonts w:ascii="Times New Roman" w:hAnsi="Times New Roman" w:cs="Times New Roman"/>
          <w:sz w:val="28"/>
          <w:szCs w:val="28"/>
        </w:rPr>
        <w:tab/>
      </w:r>
      <w:r w:rsidR="00D1517C" w:rsidRPr="00D1517C">
        <w:rPr>
          <w:rFonts w:ascii="Times New Roman" w:hAnsi="Times New Roman" w:cs="Times New Roman"/>
          <w:sz w:val="28"/>
          <w:szCs w:val="28"/>
        </w:rPr>
        <w:tab/>
      </w:r>
      <w:r w:rsidR="00D1517C" w:rsidRPr="00D1517C">
        <w:rPr>
          <w:rFonts w:ascii="Times New Roman" w:hAnsi="Times New Roman" w:cs="Times New Roman"/>
          <w:sz w:val="28"/>
          <w:szCs w:val="28"/>
        </w:rPr>
        <w:tab/>
      </w:r>
    </w:p>
    <w:p w:rsidR="00D1517C" w:rsidRPr="000020FA" w:rsidRDefault="00D1517C" w:rsidP="00D1517C">
      <w:pPr>
        <w:jc w:val="both"/>
        <w:rPr>
          <w:rFonts w:ascii="Times New Roman" w:hAnsi="Times New Roman" w:cs="Times New Roman"/>
          <w:sz w:val="28"/>
          <w:szCs w:val="28"/>
        </w:rPr>
      </w:pPr>
    </w:p>
    <w:sectPr w:rsidR="00D1517C" w:rsidRPr="000020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F3C7E"/>
    <w:multiLevelType w:val="hybridMultilevel"/>
    <w:tmpl w:val="89F64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3FC788C"/>
    <w:multiLevelType w:val="multilevel"/>
    <w:tmpl w:val="CC22C9A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4DF6784"/>
    <w:multiLevelType w:val="hybridMultilevel"/>
    <w:tmpl w:val="DE422FBC"/>
    <w:lvl w:ilvl="0" w:tplc="DCCC29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69C209D"/>
    <w:multiLevelType w:val="hybridMultilevel"/>
    <w:tmpl w:val="7138E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EE170C"/>
    <w:multiLevelType w:val="hybridMultilevel"/>
    <w:tmpl w:val="08AAAF14"/>
    <w:lvl w:ilvl="0" w:tplc="E2E8A3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3E66E4A"/>
    <w:multiLevelType w:val="hybridMultilevel"/>
    <w:tmpl w:val="B81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E038DF"/>
    <w:multiLevelType w:val="hybridMultilevel"/>
    <w:tmpl w:val="BD363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5BE400B"/>
    <w:multiLevelType w:val="hybridMultilevel"/>
    <w:tmpl w:val="C75A83A2"/>
    <w:lvl w:ilvl="0" w:tplc="7876A6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8"/>
  </w:num>
  <w:num w:numId="3">
    <w:abstractNumId w:val="3"/>
  </w:num>
  <w:num w:numId="4">
    <w:abstractNumId w:val="1"/>
  </w:num>
  <w:num w:numId="5">
    <w:abstractNumId w:val="7"/>
  </w:num>
  <w:num w:numId="6">
    <w:abstractNumId w:val="0"/>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031"/>
    <w:rsid w:val="000020FA"/>
    <w:rsid w:val="00051808"/>
    <w:rsid w:val="001471DF"/>
    <w:rsid w:val="001C5880"/>
    <w:rsid w:val="00274A05"/>
    <w:rsid w:val="002E35F3"/>
    <w:rsid w:val="00686019"/>
    <w:rsid w:val="006C7630"/>
    <w:rsid w:val="007D2832"/>
    <w:rsid w:val="00875CE9"/>
    <w:rsid w:val="00963AAA"/>
    <w:rsid w:val="00995B7F"/>
    <w:rsid w:val="00A05031"/>
    <w:rsid w:val="00A93953"/>
    <w:rsid w:val="00A97F88"/>
    <w:rsid w:val="00B53250"/>
    <w:rsid w:val="00C96528"/>
    <w:rsid w:val="00D1517C"/>
    <w:rsid w:val="00EE1E51"/>
    <w:rsid w:val="00FC4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72A774-823B-47EC-A0CE-83DBF7F80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59"/>
    <w:rsid w:val="00002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7</Pages>
  <Words>1071</Words>
  <Characters>6105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13</cp:revision>
  <dcterms:created xsi:type="dcterms:W3CDTF">2017-03-31T10:59:00Z</dcterms:created>
  <dcterms:modified xsi:type="dcterms:W3CDTF">2017-03-31T12:21:00Z</dcterms:modified>
</cp:coreProperties>
</file>